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04D2" w14:textId="4E14144C" w:rsidR="00C268D5" w:rsidRPr="00FB7BF3" w:rsidRDefault="00C268D5" w:rsidP="00FB7BF3">
      <w:pPr>
        <w:jc w:val="both"/>
        <w:rPr>
          <w:rFonts w:ascii="Comic Sans MS" w:hAnsi="Comic Sans MS"/>
          <w:sz w:val="24"/>
          <w:szCs w:val="24"/>
        </w:rPr>
      </w:pPr>
    </w:p>
    <w:p w14:paraId="605B7BD5" w14:textId="2D6B1D4F" w:rsidR="00FB7BF3" w:rsidRPr="00FB7BF3" w:rsidRDefault="00FB7BF3" w:rsidP="00FB7BF3">
      <w:pPr>
        <w:jc w:val="center"/>
        <w:rPr>
          <w:rFonts w:ascii="Comic Sans MS" w:hAnsi="Comic Sans MS"/>
          <w:b/>
          <w:bCs/>
          <w:sz w:val="36"/>
          <w:szCs w:val="36"/>
        </w:rPr>
      </w:pPr>
      <w:r w:rsidRPr="00FB7BF3">
        <w:rPr>
          <w:rFonts w:ascii="Comic Sans MS" w:hAnsi="Comic Sans MS"/>
          <w:b/>
          <w:bCs/>
          <w:sz w:val="36"/>
          <w:szCs w:val="36"/>
        </w:rPr>
        <w:t>LA PERSONALIDAD.</w:t>
      </w:r>
    </w:p>
    <w:p w14:paraId="13EB4B03" w14:textId="1EFF82F6"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PARA PENSAR:</w:t>
      </w:r>
    </w:p>
    <w:p w14:paraId="44A96A8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1. Describe con adjetivos o frases cortas a tres personas: tu madre/padre, a tu mejor amigo-a y a ti mismo-a.</w:t>
      </w:r>
    </w:p>
    <w:p w14:paraId="3267F4D0" w14:textId="77777777" w:rsidR="00FB7BF3" w:rsidRPr="00FB7BF3" w:rsidRDefault="00FB7BF3" w:rsidP="00FB7BF3">
      <w:pPr>
        <w:jc w:val="both"/>
        <w:rPr>
          <w:rFonts w:ascii="Comic Sans MS" w:hAnsi="Comic Sans MS"/>
          <w:sz w:val="24"/>
          <w:szCs w:val="24"/>
        </w:rPr>
      </w:pPr>
    </w:p>
    <w:p w14:paraId="5927A581"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2. ¿Cómo aprendemos a ser quiénes somos? ¿Qué influencias sociales influyen en el desarrollo de nuestra personalidad?</w:t>
      </w:r>
    </w:p>
    <w:p w14:paraId="61052CD0" w14:textId="77777777" w:rsidR="00FB7BF3" w:rsidRPr="00FB7BF3" w:rsidRDefault="00FB7BF3" w:rsidP="00FB7BF3">
      <w:pPr>
        <w:jc w:val="both"/>
        <w:rPr>
          <w:rFonts w:ascii="Comic Sans MS" w:hAnsi="Comic Sans MS"/>
          <w:sz w:val="24"/>
          <w:szCs w:val="24"/>
        </w:rPr>
      </w:pPr>
    </w:p>
    <w:p w14:paraId="1DB7D63A" w14:textId="0CB536AF" w:rsidR="00FB7BF3" w:rsidRPr="00FB7BF3" w:rsidRDefault="00FB7BF3" w:rsidP="00FB7BF3">
      <w:pPr>
        <w:jc w:val="both"/>
        <w:rPr>
          <w:rFonts w:ascii="Comic Sans MS" w:hAnsi="Comic Sans MS"/>
          <w:sz w:val="24"/>
          <w:szCs w:val="24"/>
        </w:rPr>
      </w:pPr>
      <w:r w:rsidRPr="00FB7BF3">
        <w:rPr>
          <w:rFonts w:ascii="Comic Sans MS" w:hAnsi="Comic Sans MS"/>
          <w:sz w:val="24"/>
          <w:szCs w:val="24"/>
        </w:rPr>
        <w:t>3. ¿Qué recomendarías a las personas que no están de acuerdo con su forma de ser?</w:t>
      </w:r>
    </w:p>
    <w:p w14:paraId="30A23B46" w14:textId="77777777" w:rsidR="00FB7BF3" w:rsidRPr="00FB7BF3" w:rsidRDefault="00FB7BF3" w:rsidP="00FB7BF3">
      <w:pPr>
        <w:jc w:val="both"/>
        <w:rPr>
          <w:rFonts w:ascii="Comic Sans MS" w:hAnsi="Comic Sans MS"/>
          <w:sz w:val="24"/>
          <w:szCs w:val="24"/>
        </w:rPr>
      </w:pPr>
    </w:p>
    <w:p w14:paraId="5AC8BBDA"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1. DEFINICIÓN.</w:t>
      </w:r>
    </w:p>
    <w:p w14:paraId="61DB88B6" w14:textId="77777777" w:rsidR="00FB7BF3" w:rsidRPr="00FB7BF3" w:rsidRDefault="00FB7BF3" w:rsidP="00FB7BF3">
      <w:pPr>
        <w:jc w:val="both"/>
        <w:rPr>
          <w:rFonts w:ascii="Comic Sans MS" w:hAnsi="Comic Sans MS"/>
          <w:sz w:val="24"/>
          <w:szCs w:val="24"/>
        </w:rPr>
      </w:pPr>
    </w:p>
    <w:p w14:paraId="3E18AB3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personalidad puede definirse como el modo característico y habitual en que cada persona piensa, siente y se comporta. Es un prisma de múltiples caras que comienza a formarse en la infancia y se desarrolla poco a poco, hasta lograr que nuestra conducta sea estable y consistente.</w:t>
      </w:r>
    </w:p>
    <w:p w14:paraId="536E76C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Con frecuencia, la personalidad se confunde con otros términos como el temperamento y el carácter. Aunque usamos estas palabras como sinónimos en el lenguaje cotidiano, los psicólogos han realizado varias precisiones de estos términos.</w:t>
      </w:r>
    </w:p>
    <w:p w14:paraId="4FCEFFBD"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temperamento consiste en nuestra herencia biológica, representa la influencia de la naturaleza física codificada y, por tanto, difícil de cambiar o modificar.</w:t>
      </w:r>
    </w:p>
    <w:p w14:paraId="5335DAE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temperamento es el material biológico heredado, que incluye el sustrato neurológico, endocrinológico y bioquímico, desde el cual comenzará a formarse la personalidad.</w:t>
      </w:r>
    </w:p>
    <w:p w14:paraId="541B1F8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G. Allport considera que el temperamento forma parte de la dimensión emocional del individuo e incluye la espontaneidad, la fuerza o el sentido del </w:t>
      </w:r>
      <w:r w:rsidRPr="00FB7BF3">
        <w:rPr>
          <w:rFonts w:ascii="Comic Sans MS" w:hAnsi="Comic Sans MS"/>
          <w:sz w:val="24"/>
          <w:szCs w:val="24"/>
        </w:rPr>
        <w:lastRenderedPageBreak/>
        <w:t>humor. Estas cualidades pertenecen a la estructura constitucional del sujeto y son heredadas.</w:t>
      </w:r>
    </w:p>
    <w:p w14:paraId="2F94D7C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carácter es el conjunto de reacciones y hábitos de comportamiento que se han adquirido durante la vida. Es nuestro estilo de comportamiento y supone un cierto grado de conformidad con las normas sociales.</w:t>
      </w:r>
    </w:p>
    <w:p w14:paraId="7C25E7EB"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Según T. </w:t>
      </w:r>
      <w:proofErr w:type="spellStart"/>
      <w:r w:rsidRPr="00FB7BF3">
        <w:rPr>
          <w:rFonts w:ascii="Comic Sans MS" w:hAnsi="Comic Sans MS"/>
          <w:sz w:val="24"/>
          <w:szCs w:val="24"/>
        </w:rPr>
        <w:t>Millon</w:t>
      </w:r>
      <w:proofErr w:type="spellEnd"/>
      <w:r w:rsidRPr="00FB7BF3">
        <w:rPr>
          <w:rFonts w:ascii="Comic Sans MS" w:hAnsi="Comic Sans MS"/>
          <w:sz w:val="24"/>
          <w:szCs w:val="24"/>
        </w:rPr>
        <w:t>, “el carácter puede ser considerado como la adherencia de la persona a los valores y costumbres de la sociedad en que vive”. El carácter se forma desde la infancia y permanece siempre permeable a los influjos externos.</w:t>
      </w:r>
    </w:p>
    <w:p w14:paraId="553F1649"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carácter no es una cualidad que se posea en mayor o menor grado, porque no se mide en metros como la tela. Todos tenemos un carácter que define cómo somos, todo lo que somos y hasta lo que nos gustaría ser. Hay tantos caracteres como personas y por eso no existen en el mundo dos personas psicológicamente idénticas.</w:t>
      </w:r>
    </w:p>
    <w:p w14:paraId="7046C85B"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personalidad es la conjunción del temperamento y del carácter en una única estructura y consiste en un conjunto de características psicológicas que expresamos en todos nuestros actos.</w:t>
      </w:r>
    </w:p>
    <w:p w14:paraId="66814317"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término "personalidad" se refiere a las características del funcionamiento psicológico individual, y no solo explica la organización interna de la experiencia, sino también las diferencias individuales.</w:t>
      </w:r>
    </w:p>
    <w:p w14:paraId="07F7C94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Los psicólogos de la personalidad distinguen entre la estructura y la organización de la personalidad. La estructura se refiere a los elementos constitutivos de la personalidad; en cambio, la organización incluye la interacción entre ellos.</w:t>
      </w:r>
    </w:p>
    <w:p w14:paraId="735B8A4A" w14:textId="7AC7B996"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estructura tiene que ver con los elementos básicos y estables de la personalidad, como los rasgos. En cambio, los procesos son el aspecto dinámico de la personalidad, por ejemplo, los motivos que nos llevan a comportarnos de una determinada manera. La personalidad es única en cada individuo, aunque tiene características comunes a todos.</w:t>
      </w:r>
    </w:p>
    <w:p w14:paraId="46D2186E" w14:textId="77777777" w:rsidR="00FB7BF3" w:rsidRPr="00FB7BF3" w:rsidRDefault="00FB7BF3" w:rsidP="00FB7BF3">
      <w:pPr>
        <w:jc w:val="both"/>
        <w:rPr>
          <w:rFonts w:ascii="Comic Sans MS" w:hAnsi="Comic Sans MS"/>
          <w:b/>
          <w:bCs/>
          <w:sz w:val="24"/>
          <w:szCs w:val="24"/>
        </w:rPr>
      </w:pPr>
    </w:p>
    <w:p w14:paraId="050011DA"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2. CARACTERÍSTICAS.</w:t>
      </w:r>
    </w:p>
    <w:p w14:paraId="6EB97C29"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personalidad es el conjunto de cualidades y defectos que nos hacen únicos y que tiene las siguientes características:</w:t>
      </w:r>
    </w:p>
    <w:p w14:paraId="5CDD11ED" w14:textId="77777777" w:rsidR="00FB7BF3" w:rsidRPr="00FB7BF3" w:rsidRDefault="00FB7BF3" w:rsidP="00FB7BF3">
      <w:pPr>
        <w:jc w:val="both"/>
        <w:rPr>
          <w:rFonts w:ascii="Comic Sans MS" w:hAnsi="Comic Sans MS"/>
          <w:b/>
          <w:bCs/>
          <w:sz w:val="24"/>
          <w:szCs w:val="24"/>
        </w:rPr>
      </w:pPr>
    </w:p>
    <w:p w14:paraId="280593A1"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1</w:t>
      </w:r>
      <w:r w:rsidRPr="00FB7BF3">
        <w:rPr>
          <w:rFonts w:ascii="Comic Sans MS" w:hAnsi="Comic Sans MS"/>
          <w:sz w:val="24"/>
          <w:szCs w:val="24"/>
        </w:rPr>
        <w:t>.No es una entidad física, como si fuera una parte anatómica del organismo. Es un constructo psicológico que se infiere de la observación de la conducta.</w:t>
      </w:r>
    </w:p>
    <w:p w14:paraId="78FD5BDB" w14:textId="77777777" w:rsidR="00FB7BF3" w:rsidRPr="00FB7BF3" w:rsidRDefault="00FB7BF3" w:rsidP="00FB7BF3">
      <w:pPr>
        <w:jc w:val="both"/>
        <w:rPr>
          <w:rFonts w:ascii="Comic Sans MS" w:hAnsi="Comic Sans MS"/>
          <w:sz w:val="24"/>
          <w:szCs w:val="24"/>
        </w:rPr>
      </w:pPr>
    </w:p>
    <w:p w14:paraId="2AB9CEA1"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2</w:t>
      </w:r>
      <w:r w:rsidRPr="00FB7BF3">
        <w:rPr>
          <w:rFonts w:ascii="Comic Sans MS" w:hAnsi="Comic Sans MS"/>
          <w:sz w:val="24"/>
          <w:szCs w:val="24"/>
        </w:rPr>
        <w:t>.Es la forma habitual de comportamiento de una persona. Comprende la conducta manifiesta, sus pensamientos y sus sentimientos, que definen su estilo personal de interactuar con el ambiente físico y social.</w:t>
      </w:r>
    </w:p>
    <w:p w14:paraId="3538C9E2" w14:textId="77777777" w:rsidR="00FB7BF3" w:rsidRPr="00FB7BF3" w:rsidRDefault="00FB7BF3" w:rsidP="00FB7BF3">
      <w:pPr>
        <w:jc w:val="both"/>
        <w:rPr>
          <w:rFonts w:ascii="Comic Sans MS" w:hAnsi="Comic Sans MS"/>
          <w:sz w:val="24"/>
          <w:szCs w:val="24"/>
        </w:rPr>
      </w:pPr>
    </w:p>
    <w:p w14:paraId="5EA5C34F"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3.</w:t>
      </w:r>
      <w:r w:rsidRPr="00FB7BF3">
        <w:rPr>
          <w:rFonts w:ascii="Comic Sans MS" w:hAnsi="Comic Sans MS"/>
          <w:sz w:val="24"/>
          <w:szCs w:val="24"/>
        </w:rPr>
        <w:t>Se produce por la interacción de la herencia genética y el ambiente del individuo, por el aprendizaje social y las experiencias personales. Nacemos para ser nosotros mismos, no lo que quieran los demás.</w:t>
      </w:r>
    </w:p>
    <w:p w14:paraId="1842903C" w14:textId="77777777" w:rsidR="00FB7BF3" w:rsidRPr="00FB7BF3" w:rsidRDefault="00FB7BF3" w:rsidP="00FB7BF3">
      <w:pPr>
        <w:jc w:val="both"/>
        <w:rPr>
          <w:rFonts w:ascii="Comic Sans MS" w:hAnsi="Comic Sans MS"/>
          <w:sz w:val="24"/>
          <w:szCs w:val="24"/>
        </w:rPr>
      </w:pPr>
    </w:p>
    <w:p w14:paraId="4CA3FBCD"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4</w:t>
      </w:r>
      <w:r w:rsidRPr="00FB7BF3">
        <w:rPr>
          <w:rFonts w:ascii="Comic Sans MS" w:hAnsi="Comic Sans MS"/>
          <w:sz w:val="24"/>
          <w:szCs w:val="24"/>
        </w:rPr>
        <w:t>.Es la forma de pensar, percibir o sentir de un individuo que constituye su verdadera identidad. Los contenidos de la personalidad pueden ser estables o variables. La variabilidad y la flexibilidad son características indispensables para tener un buen funcionamiento psicológico.</w:t>
      </w:r>
    </w:p>
    <w:p w14:paraId="49FFD58B" w14:textId="77777777" w:rsidR="00FB7BF3" w:rsidRPr="00FB7BF3" w:rsidRDefault="00FB7BF3" w:rsidP="00FB7BF3">
      <w:pPr>
        <w:jc w:val="both"/>
        <w:rPr>
          <w:rFonts w:ascii="Comic Sans MS" w:hAnsi="Comic Sans MS"/>
          <w:sz w:val="24"/>
          <w:szCs w:val="24"/>
        </w:rPr>
      </w:pPr>
    </w:p>
    <w:p w14:paraId="76B008D0"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5.</w:t>
      </w:r>
      <w:r w:rsidRPr="00FB7BF3">
        <w:rPr>
          <w:rFonts w:ascii="Comic Sans MS" w:hAnsi="Comic Sans MS"/>
          <w:sz w:val="24"/>
          <w:szCs w:val="24"/>
        </w:rPr>
        <w:t>Se desarrolla y cambia a lo largo de la vida. Algunos períodos de la vida, como la pubertad y la menopausia, son sensibles a esos cambios, porque se producen grandes transformaciones fisiológicas y psicológicas.</w:t>
      </w:r>
    </w:p>
    <w:p w14:paraId="5A4F132A" w14:textId="77777777" w:rsidR="00FB7BF3" w:rsidRPr="00FB7BF3" w:rsidRDefault="00FB7BF3" w:rsidP="00FB7BF3">
      <w:pPr>
        <w:jc w:val="both"/>
        <w:rPr>
          <w:rFonts w:ascii="Comic Sans MS" w:hAnsi="Comic Sans MS"/>
          <w:sz w:val="24"/>
          <w:szCs w:val="24"/>
        </w:rPr>
      </w:pPr>
    </w:p>
    <w:p w14:paraId="269F18FD"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6.</w:t>
      </w:r>
      <w:r w:rsidRPr="00FB7BF3">
        <w:rPr>
          <w:rFonts w:ascii="Comic Sans MS" w:hAnsi="Comic Sans MS"/>
          <w:sz w:val="24"/>
          <w:szCs w:val="24"/>
        </w:rPr>
        <w:t xml:space="preserve">Es individual, social y cultural. Somos </w:t>
      </w:r>
      <w:proofErr w:type="gramStart"/>
      <w:r w:rsidRPr="00FB7BF3">
        <w:rPr>
          <w:rFonts w:ascii="Comic Sans MS" w:hAnsi="Comic Sans MS"/>
          <w:sz w:val="24"/>
          <w:szCs w:val="24"/>
        </w:rPr>
        <w:t>iguales</w:t>
      </w:r>
      <w:proofErr w:type="gramEnd"/>
      <w:r w:rsidRPr="00FB7BF3">
        <w:rPr>
          <w:rFonts w:ascii="Comic Sans MS" w:hAnsi="Comic Sans MS"/>
          <w:sz w:val="24"/>
          <w:szCs w:val="24"/>
        </w:rPr>
        <w:t xml:space="preserve"> pero también distintos, y nuestra tarea es alcanzar el equilibrio entre lo que nos une y lo que nos diferencia. Cada persona es única e irrepetible, pero, como actores en el escenario del mundo, hay que superar los intereses mezquinos de las concepciones etnocéntricas y racistas.</w:t>
      </w:r>
    </w:p>
    <w:p w14:paraId="408E5683" w14:textId="77777777" w:rsidR="00FB7BF3" w:rsidRPr="00FB7BF3" w:rsidRDefault="00FB7BF3" w:rsidP="00FB7BF3">
      <w:pPr>
        <w:jc w:val="both"/>
        <w:rPr>
          <w:rFonts w:ascii="Comic Sans MS" w:hAnsi="Comic Sans MS"/>
          <w:sz w:val="24"/>
          <w:szCs w:val="24"/>
        </w:rPr>
      </w:pPr>
    </w:p>
    <w:p w14:paraId="2F99A6B3"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7.</w:t>
      </w:r>
      <w:r w:rsidRPr="00FB7BF3">
        <w:rPr>
          <w:rFonts w:ascii="Comic Sans MS" w:hAnsi="Comic Sans MS"/>
          <w:sz w:val="24"/>
          <w:szCs w:val="24"/>
        </w:rPr>
        <w:t>La autonomía personal es una vieja aspiración humana. Es la capacidad del individuo de afrontar su propia existencia, a pesar de los obstáculos que encontrará en el camino. Cada ser humano debe cuidar sus ideas y creencias, conocer sus sentimientos y emociones y establecer su propia escala de valores. La construcción de uno mismo no es fácil, pero puedes ser escultor de ti mismo.</w:t>
      </w:r>
    </w:p>
    <w:p w14:paraId="349CE2F7" w14:textId="77777777" w:rsidR="00FB7BF3" w:rsidRPr="00FB7BF3" w:rsidRDefault="00FB7BF3" w:rsidP="00FB7BF3">
      <w:pPr>
        <w:jc w:val="both"/>
        <w:rPr>
          <w:rFonts w:ascii="Comic Sans MS" w:hAnsi="Comic Sans MS"/>
          <w:sz w:val="24"/>
          <w:szCs w:val="24"/>
        </w:rPr>
      </w:pPr>
    </w:p>
    <w:p w14:paraId="72A79B23" w14:textId="53A3D1AB"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8.</w:t>
      </w:r>
      <w:r w:rsidRPr="00FB7BF3">
        <w:rPr>
          <w:rFonts w:ascii="Comic Sans MS" w:hAnsi="Comic Sans MS"/>
          <w:sz w:val="24"/>
          <w:szCs w:val="24"/>
        </w:rPr>
        <w:t>Las personalidades que destacan tienen que asumir la admiración y los sentimientos positivos que despiertan en muchas personas, pero también los odios y rechazos que despiertan en otras.</w:t>
      </w:r>
    </w:p>
    <w:p w14:paraId="213C7951" w14:textId="77777777" w:rsidR="00FB7BF3" w:rsidRPr="00FB7BF3" w:rsidRDefault="00FB7BF3" w:rsidP="00FB7BF3">
      <w:pPr>
        <w:jc w:val="both"/>
        <w:rPr>
          <w:rFonts w:ascii="Comic Sans MS" w:hAnsi="Comic Sans MS"/>
          <w:sz w:val="24"/>
          <w:szCs w:val="24"/>
        </w:rPr>
      </w:pPr>
    </w:p>
    <w:p w14:paraId="22F7703F" w14:textId="77777777" w:rsidR="00FB7BF3" w:rsidRPr="00FB7BF3" w:rsidRDefault="00FB7BF3" w:rsidP="00FB7BF3">
      <w:pPr>
        <w:jc w:val="both"/>
        <w:rPr>
          <w:rFonts w:ascii="Comic Sans MS" w:hAnsi="Comic Sans MS"/>
          <w:b/>
          <w:bCs/>
          <w:sz w:val="24"/>
          <w:szCs w:val="24"/>
        </w:rPr>
      </w:pPr>
      <w:proofErr w:type="gramStart"/>
      <w:r w:rsidRPr="00FB7BF3">
        <w:rPr>
          <w:rFonts w:ascii="Comic Sans MS" w:hAnsi="Comic Sans MS"/>
          <w:b/>
          <w:bCs/>
          <w:sz w:val="24"/>
          <w:szCs w:val="24"/>
        </w:rPr>
        <w:t>3 .TEORÍAS</w:t>
      </w:r>
      <w:proofErr w:type="gramEnd"/>
      <w:r w:rsidRPr="00FB7BF3">
        <w:rPr>
          <w:rFonts w:ascii="Comic Sans MS" w:hAnsi="Comic Sans MS"/>
          <w:b/>
          <w:bCs/>
          <w:sz w:val="24"/>
          <w:szCs w:val="24"/>
        </w:rPr>
        <w:t>.</w:t>
      </w:r>
    </w:p>
    <w:p w14:paraId="0999F55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Las teorías de la personalidad se diferencian porque parten de supuestos filosóficos diferentes y explican, desde una posición metodológica distinta, el origen, la evolución y los cambios de la personalidad.</w:t>
      </w:r>
    </w:p>
    <w:p w14:paraId="72658C8D"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 lo largo de la historia el estudio de la personalidad se ha basado en distintas teorías:</w:t>
      </w:r>
    </w:p>
    <w:p w14:paraId="3CCDF2C9" w14:textId="77777777" w:rsidR="00FB7BF3" w:rsidRPr="00FB7BF3" w:rsidRDefault="00FB7BF3" w:rsidP="00FB7BF3">
      <w:pPr>
        <w:jc w:val="both"/>
        <w:rPr>
          <w:rFonts w:ascii="Comic Sans MS" w:hAnsi="Comic Sans MS"/>
          <w:sz w:val="24"/>
          <w:szCs w:val="24"/>
        </w:rPr>
      </w:pPr>
    </w:p>
    <w:p w14:paraId="43E7E2B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*Las teorías psicodinámicas (Freud) conceden gran importancia al inconsciente y se centran en el funcionamiento de la personalidad, en especial en los conflictos internos.</w:t>
      </w:r>
    </w:p>
    <w:p w14:paraId="31F123DB" w14:textId="77777777" w:rsidR="00FB7BF3" w:rsidRPr="00FB7BF3" w:rsidRDefault="00FB7BF3" w:rsidP="00FB7BF3">
      <w:pPr>
        <w:jc w:val="both"/>
        <w:rPr>
          <w:rFonts w:ascii="Comic Sans MS" w:hAnsi="Comic Sans MS"/>
          <w:sz w:val="24"/>
          <w:szCs w:val="24"/>
        </w:rPr>
      </w:pPr>
    </w:p>
    <w:p w14:paraId="0AF943D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*Las teorías de los rasgos </w:t>
      </w:r>
      <w:proofErr w:type="gramStart"/>
      <w:r w:rsidRPr="00FB7BF3">
        <w:rPr>
          <w:rFonts w:ascii="Comic Sans MS" w:hAnsi="Comic Sans MS"/>
          <w:sz w:val="24"/>
          <w:szCs w:val="24"/>
        </w:rPr>
        <w:t>( Eysenck</w:t>
      </w:r>
      <w:proofErr w:type="gramEnd"/>
      <w:r w:rsidRPr="00FB7BF3">
        <w:rPr>
          <w:rFonts w:ascii="Comic Sans MS" w:hAnsi="Comic Sans MS"/>
          <w:sz w:val="24"/>
          <w:szCs w:val="24"/>
        </w:rPr>
        <w:t>) tratan de identificar qué rasgos forman la personalidad y cómo se relacionan con el comportamiento real.</w:t>
      </w:r>
    </w:p>
    <w:p w14:paraId="17ABE97F" w14:textId="77777777" w:rsidR="00FB7BF3" w:rsidRPr="00FB7BF3" w:rsidRDefault="00FB7BF3" w:rsidP="00FB7BF3">
      <w:pPr>
        <w:jc w:val="both"/>
        <w:rPr>
          <w:rFonts w:ascii="Comic Sans MS" w:hAnsi="Comic Sans MS"/>
          <w:sz w:val="24"/>
          <w:szCs w:val="24"/>
        </w:rPr>
      </w:pPr>
    </w:p>
    <w:p w14:paraId="3929599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*Las teorías humanistas (Rogers) ponen el énfasis en la experiencia subjetiva privada y el crecimiento personal.</w:t>
      </w:r>
    </w:p>
    <w:p w14:paraId="025E04DE" w14:textId="77777777" w:rsidR="00FB7BF3" w:rsidRPr="00FB7BF3" w:rsidRDefault="00FB7BF3" w:rsidP="00FB7BF3">
      <w:pPr>
        <w:jc w:val="both"/>
        <w:rPr>
          <w:rFonts w:ascii="Comic Sans MS" w:hAnsi="Comic Sans MS"/>
          <w:sz w:val="24"/>
          <w:szCs w:val="24"/>
        </w:rPr>
      </w:pPr>
    </w:p>
    <w:p w14:paraId="22514379" w14:textId="05D4DDFE" w:rsidR="00FB7BF3" w:rsidRDefault="00FB7BF3" w:rsidP="00FB7BF3">
      <w:pPr>
        <w:jc w:val="both"/>
        <w:rPr>
          <w:rFonts w:ascii="Comic Sans MS" w:hAnsi="Comic Sans MS"/>
          <w:sz w:val="24"/>
          <w:szCs w:val="24"/>
        </w:rPr>
      </w:pPr>
      <w:r w:rsidRPr="00FB7BF3">
        <w:rPr>
          <w:rFonts w:ascii="Comic Sans MS" w:hAnsi="Comic Sans MS"/>
          <w:sz w:val="24"/>
          <w:szCs w:val="24"/>
        </w:rPr>
        <w:t>*Las teorías conductistas (Rotter) resaltan el ambiente externo y los efectos del condicionamiento y el aprendizaje sobre la personalidad.</w:t>
      </w:r>
    </w:p>
    <w:p w14:paraId="6E73B4D4" w14:textId="77777777" w:rsidR="00FB7BF3" w:rsidRPr="00FB7BF3" w:rsidRDefault="00FB7BF3" w:rsidP="00FB7BF3">
      <w:pPr>
        <w:jc w:val="both"/>
        <w:rPr>
          <w:rFonts w:ascii="Comic Sans MS" w:hAnsi="Comic Sans MS"/>
          <w:sz w:val="24"/>
          <w:szCs w:val="24"/>
        </w:rPr>
      </w:pPr>
    </w:p>
    <w:p w14:paraId="09C580A2"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3.1. EL PSICOANÁLISIS DE FREUD.</w:t>
      </w:r>
    </w:p>
    <w:p w14:paraId="78E47C0C"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psicoanálisis de Freud es una teoría sobre el desarrollo y el funcionamiento de la vida psíquica, así como un método de explicación de la conducta humana y una psicoterapia a través de la interpretación de los sueños, las asociaciones libres, los actos fallidos, etc. En la concepción freudiana subyace la idea de que el hombre es un sistema de energía, movido por instintos o impulsos.</w:t>
      </w:r>
    </w:p>
    <w:p w14:paraId="7077D73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lastRenderedPageBreak/>
        <w:t>Su personalidad está compuesta por el Ello, el Yo y el Superyó. Estos procesos psíquicos no son entidades separadas con límites definidos, sino que representan una variedad de funciones y dinámicas dentro de la persona.</w:t>
      </w:r>
    </w:p>
    <w:p w14:paraId="4088206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teoría de Freud tuvo gran impacto en Occidente porque rompía con el racionalismo de Descartes, que defendió la tesis “pienso, luego existo”, y el progresismo de la Ilustración. Los seres humanos no somos animales racionales, sino criaturas sexuales y agresivas, que se guían por sus emociones y buscan el placer.</w:t>
      </w:r>
    </w:p>
    <w:p w14:paraId="414F53DA" w14:textId="77777777" w:rsidR="00FB7BF3" w:rsidRPr="00FB7BF3" w:rsidRDefault="00FB7BF3" w:rsidP="00FB7BF3">
      <w:pPr>
        <w:jc w:val="both"/>
        <w:rPr>
          <w:rFonts w:ascii="Comic Sans MS" w:hAnsi="Comic Sans MS"/>
          <w:sz w:val="24"/>
          <w:szCs w:val="24"/>
        </w:rPr>
      </w:pPr>
    </w:p>
    <w:p w14:paraId="1B509C87" w14:textId="77777777" w:rsidR="00FB7BF3" w:rsidRPr="00FB7BF3" w:rsidRDefault="00FB7BF3" w:rsidP="00FB7BF3">
      <w:pPr>
        <w:jc w:val="both"/>
        <w:rPr>
          <w:rFonts w:ascii="Comic Sans MS" w:hAnsi="Comic Sans MS"/>
          <w:sz w:val="24"/>
          <w:szCs w:val="24"/>
          <w:u w:val="single"/>
        </w:rPr>
      </w:pPr>
      <w:r w:rsidRPr="00FB7BF3">
        <w:rPr>
          <w:rFonts w:ascii="Comic Sans MS" w:hAnsi="Comic Sans MS"/>
          <w:sz w:val="24"/>
          <w:szCs w:val="24"/>
          <w:u w:val="single"/>
        </w:rPr>
        <w:t>Los postulados básicos del psicoanálisis sobre la personalidad son.</w:t>
      </w:r>
    </w:p>
    <w:p w14:paraId="7E91A1B5" w14:textId="77777777" w:rsidR="00FB7BF3" w:rsidRPr="00FB7BF3" w:rsidRDefault="00FB7BF3" w:rsidP="00FB7BF3">
      <w:pPr>
        <w:jc w:val="both"/>
        <w:rPr>
          <w:rFonts w:ascii="Comic Sans MS" w:hAnsi="Comic Sans MS"/>
          <w:sz w:val="24"/>
          <w:szCs w:val="24"/>
        </w:rPr>
      </w:pPr>
    </w:p>
    <w:p w14:paraId="33F5A593"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w:t>
      </w:r>
      <w:r w:rsidRPr="00FB7BF3">
        <w:rPr>
          <w:rFonts w:ascii="Comic Sans MS" w:hAnsi="Comic Sans MS"/>
          <w:sz w:val="24"/>
          <w:szCs w:val="24"/>
        </w:rPr>
        <w:t>La personalidad es como un iceberg, con una pequeña parte visible encima de la superficie. La parte que sobresale es el consciente, y la sumergida, el inconsciente. El inconsciente es dinámico y ejerce presiones e influencias sobre lo que una persona piensa y hace.</w:t>
      </w:r>
    </w:p>
    <w:p w14:paraId="71DDC5F3" w14:textId="77777777" w:rsidR="00FB7BF3" w:rsidRPr="00FB7BF3" w:rsidRDefault="00FB7BF3" w:rsidP="00FB7BF3">
      <w:pPr>
        <w:jc w:val="both"/>
        <w:rPr>
          <w:rFonts w:ascii="Comic Sans MS" w:hAnsi="Comic Sans MS"/>
          <w:sz w:val="24"/>
          <w:szCs w:val="24"/>
        </w:rPr>
      </w:pPr>
    </w:p>
    <w:p w14:paraId="63FFFB67"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w:t>
      </w:r>
      <w:r w:rsidRPr="00FB7BF3">
        <w:rPr>
          <w:rFonts w:ascii="Comic Sans MS" w:hAnsi="Comic Sans MS"/>
          <w:sz w:val="24"/>
          <w:szCs w:val="24"/>
        </w:rPr>
        <w:t>La personalidad es fruto de la interacción de fuerzas y mecanismos intrapsíquicos, y el impulso sexual (libido) desempeña un papel relevante en su organización y desarrollo.</w:t>
      </w:r>
    </w:p>
    <w:p w14:paraId="6E5C8FA2" w14:textId="77777777" w:rsidR="00FB7BF3" w:rsidRPr="00FB7BF3" w:rsidRDefault="00FB7BF3" w:rsidP="00FB7BF3">
      <w:pPr>
        <w:jc w:val="both"/>
        <w:rPr>
          <w:rFonts w:ascii="Comic Sans MS" w:hAnsi="Comic Sans MS"/>
          <w:sz w:val="24"/>
          <w:szCs w:val="24"/>
        </w:rPr>
      </w:pPr>
    </w:p>
    <w:p w14:paraId="6FFF254C"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w:t>
      </w:r>
      <w:r w:rsidRPr="00FB7BF3">
        <w:rPr>
          <w:rFonts w:ascii="Comic Sans MS" w:hAnsi="Comic Sans MS"/>
          <w:sz w:val="24"/>
          <w:szCs w:val="24"/>
        </w:rPr>
        <w:t>La infancia es un período muy significativo en el desarrollo de la personalidad. Freud estableció varias etapas del desarrollo psicosexual o libidinal: oral, anal, fálica y genital, en las que diferentes zonas erógenas son la fuente de placer.</w:t>
      </w:r>
    </w:p>
    <w:p w14:paraId="2A46C0BC" w14:textId="77777777" w:rsidR="00FB7BF3" w:rsidRPr="00FB7BF3" w:rsidRDefault="00FB7BF3" w:rsidP="00FB7BF3">
      <w:pPr>
        <w:jc w:val="both"/>
        <w:rPr>
          <w:rFonts w:ascii="Comic Sans MS" w:hAnsi="Comic Sans MS"/>
          <w:sz w:val="24"/>
          <w:szCs w:val="24"/>
        </w:rPr>
      </w:pPr>
    </w:p>
    <w:p w14:paraId="775CA3F7"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w:t>
      </w:r>
      <w:r w:rsidRPr="00FB7BF3">
        <w:rPr>
          <w:rFonts w:ascii="Comic Sans MS" w:hAnsi="Comic Sans MS"/>
          <w:sz w:val="24"/>
          <w:szCs w:val="24"/>
        </w:rPr>
        <w:t>La terapia se basa en la asociación libre, que consiste en dejar al paciente que exprese lo primero que acuda a su mente y así pueda recuperar y liberarse de recuerdos y experiencias dolorosas, originados en la infancia. Si expone el drama de su propia vida, el paciente puede terminar aceptando su propio “yo”.</w:t>
      </w:r>
    </w:p>
    <w:p w14:paraId="380B395C" w14:textId="1301CC6C" w:rsidR="00FB7BF3" w:rsidRDefault="00FB7BF3" w:rsidP="00FB7BF3">
      <w:pPr>
        <w:jc w:val="both"/>
        <w:rPr>
          <w:rFonts w:ascii="Comic Sans MS" w:hAnsi="Comic Sans MS"/>
          <w:sz w:val="24"/>
          <w:szCs w:val="24"/>
        </w:rPr>
      </w:pPr>
    </w:p>
    <w:p w14:paraId="470BFC3D" w14:textId="31D8820F" w:rsidR="00233811" w:rsidRDefault="00233811" w:rsidP="00FB7BF3">
      <w:pPr>
        <w:jc w:val="both"/>
        <w:rPr>
          <w:rFonts w:ascii="Comic Sans MS" w:hAnsi="Comic Sans MS"/>
          <w:sz w:val="24"/>
          <w:szCs w:val="24"/>
        </w:rPr>
      </w:pPr>
    </w:p>
    <w:p w14:paraId="5A024161" w14:textId="77777777" w:rsidR="00233811" w:rsidRPr="00FB7BF3" w:rsidRDefault="00233811" w:rsidP="00FB7BF3">
      <w:pPr>
        <w:jc w:val="both"/>
        <w:rPr>
          <w:rFonts w:ascii="Comic Sans MS" w:hAnsi="Comic Sans MS"/>
          <w:sz w:val="24"/>
          <w:szCs w:val="24"/>
        </w:rPr>
      </w:pPr>
    </w:p>
    <w:p w14:paraId="21A4575D"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lastRenderedPageBreak/>
        <w:t>3.1.1. DESCUBRIMIENTO DEL INCONSCIENTE.</w:t>
      </w:r>
    </w:p>
    <w:p w14:paraId="38B85590" w14:textId="77777777" w:rsidR="00FB7BF3" w:rsidRPr="00FB7BF3" w:rsidRDefault="00FB7BF3" w:rsidP="00FB7BF3">
      <w:pPr>
        <w:jc w:val="both"/>
        <w:rPr>
          <w:rFonts w:ascii="Comic Sans MS" w:hAnsi="Comic Sans MS"/>
          <w:sz w:val="24"/>
          <w:szCs w:val="24"/>
        </w:rPr>
      </w:pPr>
    </w:p>
    <w:p w14:paraId="12B759CB"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En su investigación durante la terapia, Freud advirtió que los pacientes ignoran las causas de sus traumas y que algunos fenómenos mentales permanecen ocultos para su protagonista. A partir de esta búsqueda, Freud establece distintos niveles de conciencia:</w:t>
      </w:r>
    </w:p>
    <w:p w14:paraId="1EFC8A7A"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*El nivel consciente</w:t>
      </w:r>
      <w:r w:rsidRPr="00FB7BF3">
        <w:rPr>
          <w:rFonts w:ascii="Comic Sans MS" w:hAnsi="Comic Sans MS"/>
          <w:sz w:val="24"/>
          <w:szCs w:val="24"/>
        </w:rPr>
        <w:t xml:space="preserve"> está formado por percepciones, pensamientos y recuerdos de los que somos conscientes en todo momento. Esta instancia psíquica se rige por el “principio de realidad”.</w:t>
      </w:r>
    </w:p>
    <w:p w14:paraId="595939F8" w14:textId="77777777" w:rsidR="00FB7BF3" w:rsidRPr="00FB7BF3" w:rsidRDefault="00FB7BF3" w:rsidP="00FB7BF3">
      <w:pPr>
        <w:jc w:val="both"/>
        <w:rPr>
          <w:rFonts w:ascii="Comic Sans MS" w:hAnsi="Comic Sans MS"/>
          <w:sz w:val="24"/>
          <w:szCs w:val="24"/>
        </w:rPr>
      </w:pPr>
    </w:p>
    <w:p w14:paraId="4F11BC27"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*El nivel preconsciente</w:t>
      </w:r>
      <w:r w:rsidRPr="00FB7BF3">
        <w:rPr>
          <w:rFonts w:ascii="Comic Sans MS" w:hAnsi="Comic Sans MS"/>
          <w:sz w:val="24"/>
          <w:szCs w:val="24"/>
        </w:rPr>
        <w:t xml:space="preserve"> está constituido por pensamientos, recuerdos y aprendizajes no conscientes, a los que podemos acceder con facilidad.</w:t>
      </w:r>
    </w:p>
    <w:p w14:paraId="766C14EF" w14:textId="77777777" w:rsidR="00FB7BF3" w:rsidRPr="00FB7BF3" w:rsidRDefault="00FB7BF3" w:rsidP="00FB7BF3">
      <w:pPr>
        <w:jc w:val="both"/>
        <w:rPr>
          <w:rFonts w:ascii="Comic Sans MS" w:hAnsi="Comic Sans MS"/>
          <w:b/>
          <w:bCs/>
          <w:sz w:val="24"/>
          <w:szCs w:val="24"/>
        </w:rPr>
      </w:pPr>
    </w:p>
    <w:p w14:paraId="2B6BFCD4"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*El inconsciente</w:t>
      </w:r>
      <w:r w:rsidRPr="00FB7BF3">
        <w:rPr>
          <w:rFonts w:ascii="Comic Sans MS" w:hAnsi="Comic Sans MS"/>
          <w:sz w:val="24"/>
          <w:szCs w:val="24"/>
        </w:rPr>
        <w:t xml:space="preserve"> está compuesto de experiencias desagradables y peligrosas que han sido reprimidas, rara vez acceden a la conciencia y cuando lo hacen es de forma encubierta o simbólica. El inconsciente, según Freud, es dinámico y se basa en el “principio de placer”. En él pueden permanecer acontecimientos que corresponden a distintas etapas de la vida.</w:t>
      </w:r>
    </w:p>
    <w:p w14:paraId="68CF08FC" w14:textId="77777777" w:rsidR="00FB7BF3" w:rsidRPr="00FB7BF3" w:rsidRDefault="00FB7BF3" w:rsidP="00FB7BF3">
      <w:pPr>
        <w:jc w:val="both"/>
        <w:rPr>
          <w:rFonts w:ascii="Comic Sans MS" w:hAnsi="Comic Sans MS"/>
          <w:sz w:val="24"/>
          <w:szCs w:val="24"/>
        </w:rPr>
      </w:pPr>
    </w:p>
    <w:p w14:paraId="69989FA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Freud situó entre el preconsciente y el inconsciente la censura, que reprime los deseos e impulsos agresivos y sexuales. La censura solo se relaja durante el sueño y los deseos reprimidos se expresan de forma simbólica. Por eso, el psicoanálisis concede gran importancia a la interpretación de los sueños.</w:t>
      </w:r>
    </w:p>
    <w:p w14:paraId="1F32EB3F" w14:textId="77777777" w:rsidR="00FB7BF3" w:rsidRPr="00FB7BF3" w:rsidRDefault="00FB7BF3" w:rsidP="00FB7BF3">
      <w:pPr>
        <w:jc w:val="both"/>
        <w:rPr>
          <w:rFonts w:ascii="Comic Sans MS" w:hAnsi="Comic Sans MS"/>
          <w:sz w:val="24"/>
          <w:szCs w:val="24"/>
        </w:rPr>
      </w:pPr>
    </w:p>
    <w:p w14:paraId="7F778E39"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En nuestra época hemos conquistado una libertad sexual cuya permisividad no nos ha liberado del malestar existencial. Se promueve la realización absoluta del deseo y la diversión como nuevo imperativo categórico.</w:t>
      </w:r>
    </w:p>
    <w:p w14:paraId="289825B5" w14:textId="23930E77" w:rsidR="00FB7BF3" w:rsidRDefault="00FB7BF3" w:rsidP="00FB7BF3">
      <w:pPr>
        <w:jc w:val="both"/>
        <w:rPr>
          <w:rFonts w:ascii="Comic Sans MS" w:hAnsi="Comic Sans MS"/>
          <w:sz w:val="24"/>
          <w:szCs w:val="24"/>
        </w:rPr>
      </w:pPr>
    </w:p>
    <w:p w14:paraId="5B9EB81B" w14:textId="7309CB95" w:rsidR="00233811" w:rsidRDefault="00233811" w:rsidP="00FB7BF3">
      <w:pPr>
        <w:jc w:val="both"/>
        <w:rPr>
          <w:rFonts w:ascii="Comic Sans MS" w:hAnsi="Comic Sans MS"/>
          <w:sz w:val="24"/>
          <w:szCs w:val="24"/>
        </w:rPr>
      </w:pPr>
    </w:p>
    <w:p w14:paraId="59D402EC" w14:textId="3580F1E0" w:rsidR="00233811" w:rsidRDefault="00233811" w:rsidP="00FB7BF3">
      <w:pPr>
        <w:jc w:val="both"/>
        <w:rPr>
          <w:rFonts w:ascii="Comic Sans MS" w:hAnsi="Comic Sans MS"/>
          <w:sz w:val="24"/>
          <w:szCs w:val="24"/>
        </w:rPr>
      </w:pPr>
    </w:p>
    <w:p w14:paraId="2ECBE58F" w14:textId="77777777" w:rsidR="00233811" w:rsidRPr="00FB7BF3" w:rsidRDefault="00233811" w:rsidP="00FB7BF3">
      <w:pPr>
        <w:jc w:val="both"/>
        <w:rPr>
          <w:rFonts w:ascii="Comic Sans MS" w:hAnsi="Comic Sans MS"/>
          <w:sz w:val="24"/>
          <w:szCs w:val="24"/>
        </w:rPr>
      </w:pPr>
    </w:p>
    <w:p w14:paraId="6FEB541D"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lastRenderedPageBreak/>
        <w:t>3.1.2. ESTRUCTURA DE LA PERSONALIDAD.</w:t>
      </w:r>
    </w:p>
    <w:p w14:paraId="3206C1B1" w14:textId="77777777" w:rsidR="00FB7BF3" w:rsidRPr="00FB7BF3" w:rsidRDefault="00FB7BF3" w:rsidP="00FB7BF3">
      <w:pPr>
        <w:jc w:val="both"/>
        <w:rPr>
          <w:rFonts w:ascii="Comic Sans MS" w:hAnsi="Comic Sans MS"/>
          <w:sz w:val="24"/>
          <w:szCs w:val="24"/>
        </w:rPr>
      </w:pPr>
    </w:p>
    <w:p w14:paraId="48415F2B"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Freud consideró que la personalidad humana está integrada por tres instancias psíquicas conflictivas entre sí y que determinan toda la vida psicológica del individuo. Son el Ello, el Yo y el Superyó.</w:t>
      </w:r>
    </w:p>
    <w:p w14:paraId="0EECD37C" w14:textId="77777777" w:rsidR="00FB7BF3" w:rsidRPr="00FB7BF3" w:rsidRDefault="00FB7BF3" w:rsidP="00FB7BF3">
      <w:pPr>
        <w:jc w:val="both"/>
        <w:rPr>
          <w:rFonts w:ascii="Comic Sans MS" w:hAnsi="Comic Sans MS"/>
          <w:sz w:val="24"/>
          <w:szCs w:val="24"/>
        </w:rPr>
      </w:pPr>
    </w:p>
    <w:p w14:paraId="16A77C33" w14:textId="068A3E33"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*Ello.</w:t>
      </w:r>
      <w:r w:rsidRPr="00FB7BF3">
        <w:rPr>
          <w:rFonts w:ascii="Comic Sans MS" w:hAnsi="Comic Sans MS"/>
          <w:sz w:val="24"/>
          <w:szCs w:val="24"/>
        </w:rPr>
        <w:t xml:space="preserve"> Es la parte más primitiva de la mente humana y consiste en la energía psíquica que trata de satisfacer los impulsos inconscientes de supervivencia, reproducción y agresión, que requieren una satisfacción inmediata.</w:t>
      </w:r>
    </w:p>
    <w:p w14:paraId="6C92B4C1" w14:textId="74128BCD"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*Yo.</w:t>
      </w:r>
      <w:r w:rsidRPr="00FB7BF3">
        <w:rPr>
          <w:rFonts w:ascii="Comic Sans MS" w:hAnsi="Comic Sans MS"/>
          <w:sz w:val="24"/>
          <w:szCs w:val="24"/>
        </w:rPr>
        <w:t xml:space="preserve"> Es la instancia racional y realista de la personalidad que surge a partir del Ello y está formada por elementos conscientes (percepción, procesos intelectuales) e inconscientes (los mecanismos de defensa). Su función es la conservación del individuo y le permite adaptarse a las normas sociales del mundo externo, opuestas a las demandas pulsionales del Ello.</w:t>
      </w:r>
    </w:p>
    <w:p w14:paraId="0A6F5C32" w14:textId="3B9EBBDE"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*Superyó.</w:t>
      </w:r>
      <w:r w:rsidRPr="00FB7BF3">
        <w:rPr>
          <w:rFonts w:ascii="Comic Sans MS" w:hAnsi="Comic Sans MS"/>
          <w:sz w:val="24"/>
          <w:szCs w:val="24"/>
        </w:rPr>
        <w:t xml:space="preserve"> Surge a partir del Yo en un proceso de interiorización de las normas sociales y culturales. La necesidad de afecto y reconocimiento y el miedo al castigo obligan al niño a aceptar las normas paternas y las normas sociales que </w:t>
      </w:r>
      <w:r w:rsidR="00233811">
        <w:rPr>
          <w:rFonts w:ascii="Comic Sans MS" w:hAnsi="Comic Sans MS"/>
          <w:sz w:val="24"/>
          <w:szCs w:val="24"/>
        </w:rPr>
        <w:t>é</w:t>
      </w:r>
      <w:r w:rsidRPr="00FB7BF3">
        <w:rPr>
          <w:rFonts w:ascii="Comic Sans MS" w:hAnsi="Comic Sans MS"/>
          <w:sz w:val="24"/>
          <w:szCs w:val="24"/>
        </w:rPr>
        <w:t>ste encarna, en contra de sus íntimos deseos.</w:t>
      </w:r>
    </w:p>
    <w:p w14:paraId="6D30A8CD"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Estas normas interiorizadas y asimiladas conforman la conciencia moral. Su objetivo es presionar al Yo y señalar cómo debería comportarse, suscitando sentimientos de culpa si no cumple sus exigencias y, por otra parte, inhibir las pulsiones agresivas y sexuales del Ello.</w:t>
      </w:r>
    </w:p>
    <w:p w14:paraId="7EC8BAFA" w14:textId="77777777" w:rsidR="00FB7BF3" w:rsidRPr="00FB7BF3" w:rsidRDefault="00FB7BF3" w:rsidP="00FB7BF3">
      <w:pPr>
        <w:jc w:val="both"/>
        <w:rPr>
          <w:rFonts w:ascii="Comic Sans MS" w:hAnsi="Comic Sans MS"/>
          <w:sz w:val="24"/>
          <w:szCs w:val="24"/>
        </w:rPr>
      </w:pPr>
    </w:p>
    <w:p w14:paraId="75BA086C"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3.1.3. PULSIONES Y PRINCIPIOS.</w:t>
      </w:r>
    </w:p>
    <w:p w14:paraId="7CE1FDF5" w14:textId="77777777" w:rsidR="00FB7BF3" w:rsidRPr="00FB7BF3" w:rsidRDefault="00FB7BF3" w:rsidP="00FB7BF3">
      <w:pPr>
        <w:jc w:val="both"/>
        <w:rPr>
          <w:rFonts w:ascii="Comic Sans MS" w:hAnsi="Comic Sans MS"/>
          <w:sz w:val="24"/>
          <w:szCs w:val="24"/>
        </w:rPr>
      </w:pPr>
    </w:p>
    <w:p w14:paraId="04D8A169"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Tradicionalmente, se creía que el ser humano se comportaba de forma racional, movido por deseos y creencias que se proponía de forma consciente y reflexiva. Freud acabó con esta errónea convicción y estableció que nuestros pensamientos, reacciones y decisiones están determinados por las pulsiones o impulsos inconscientes.</w:t>
      </w:r>
    </w:p>
    <w:p w14:paraId="0725F59D" w14:textId="0E2F0A30" w:rsidR="00FB7BF3" w:rsidRPr="00233811" w:rsidRDefault="00FB7BF3" w:rsidP="00FB7BF3">
      <w:pPr>
        <w:jc w:val="both"/>
        <w:rPr>
          <w:rFonts w:ascii="Comic Sans MS" w:hAnsi="Comic Sans MS"/>
          <w:sz w:val="24"/>
          <w:szCs w:val="24"/>
          <w:u w:val="single"/>
        </w:rPr>
      </w:pPr>
      <w:r w:rsidRPr="00233811">
        <w:rPr>
          <w:rFonts w:ascii="Comic Sans MS" w:hAnsi="Comic Sans MS"/>
          <w:sz w:val="24"/>
          <w:szCs w:val="24"/>
          <w:u w:val="single"/>
        </w:rPr>
        <w:t>Para Freud existen dos pulsiones:</w:t>
      </w:r>
    </w:p>
    <w:p w14:paraId="441E3313" w14:textId="08CF0F29"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*Eros o pulsión de vida: determina los comportamientos que tienden a unir lo que está disperso y armonizar aquello que es diferente. Son impulsos de amor </w:t>
      </w:r>
      <w:r w:rsidRPr="00FB7BF3">
        <w:rPr>
          <w:rFonts w:ascii="Comic Sans MS" w:hAnsi="Comic Sans MS"/>
          <w:sz w:val="24"/>
          <w:szCs w:val="24"/>
        </w:rPr>
        <w:lastRenderedPageBreak/>
        <w:t>y sexo que inducen a los humanos a buscar la compañía, el reconocimiento y la comprensión de los demás.</w:t>
      </w:r>
    </w:p>
    <w:p w14:paraId="186102CD" w14:textId="3DA699B9"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*Tánatos o pulsión de muerte</w:t>
      </w:r>
      <w:r w:rsidRPr="00FB7BF3">
        <w:rPr>
          <w:rFonts w:ascii="Comic Sans MS" w:hAnsi="Comic Sans MS"/>
          <w:sz w:val="24"/>
          <w:szCs w:val="24"/>
        </w:rPr>
        <w:t>: determina los comportamientos que tienden a separar y disgregar lo que está unido. Son los impulsos de agresividad y destrucción que enfrentan a los humanos contra sí mismos y contra los demás.</w:t>
      </w:r>
    </w:p>
    <w:p w14:paraId="2FBF4772" w14:textId="3B641038"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Estas pulsiones se rigen por dos principios:</w:t>
      </w:r>
    </w:p>
    <w:p w14:paraId="1318AC27" w14:textId="0A855112"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*El principio de placer</w:t>
      </w:r>
      <w:r w:rsidRPr="00FB7BF3">
        <w:rPr>
          <w:rFonts w:ascii="Comic Sans MS" w:hAnsi="Comic Sans MS"/>
          <w:sz w:val="24"/>
          <w:szCs w:val="24"/>
        </w:rPr>
        <w:t xml:space="preserve"> es la tendencia humana a conseguir placer y evitar el dolor. Toda actividad psíquica persigue reducir tensiones y evitar cualquier sufrimiento.</w:t>
      </w:r>
    </w:p>
    <w:p w14:paraId="3AF055D7" w14:textId="3783C35B"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*El principio de realidad</w:t>
      </w:r>
      <w:r w:rsidRPr="00FB7BF3">
        <w:rPr>
          <w:rFonts w:ascii="Comic Sans MS" w:hAnsi="Comic Sans MS"/>
          <w:sz w:val="24"/>
          <w:szCs w:val="24"/>
        </w:rPr>
        <w:t xml:space="preserve"> indica que el Yo, que trata de adaptarse al ambiente, regula los deseos en función de la cultura y renuncia al placer inmediato a favor de un placer futuro. El orden social se desarrolla a partir de las restricciones impuestas a las dos fuerzas rectoras: el sexo y la destrucción.</w:t>
      </w:r>
    </w:p>
    <w:p w14:paraId="2AB48CF7" w14:textId="197FEE03" w:rsidR="00FB7BF3" w:rsidRDefault="00FB7BF3" w:rsidP="00FB7BF3">
      <w:pPr>
        <w:jc w:val="both"/>
        <w:rPr>
          <w:rFonts w:ascii="Comic Sans MS" w:hAnsi="Comic Sans MS"/>
          <w:sz w:val="24"/>
          <w:szCs w:val="24"/>
        </w:rPr>
      </w:pPr>
      <w:r w:rsidRPr="00FB7BF3">
        <w:rPr>
          <w:rFonts w:ascii="Comic Sans MS" w:hAnsi="Comic Sans MS"/>
          <w:sz w:val="24"/>
          <w:szCs w:val="24"/>
        </w:rPr>
        <w:t>El psicoanálisis de Freud nos señala un límite que no es la prohibición de gozar de la vida, sino renunciar a las ilusiones infantiles. Los seres humanos tenemos que aprender a tolerar el dolor de existir y aceptar que es imposible cumplir todos los deseos para preservar nuestra condición humana.</w:t>
      </w:r>
    </w:p>
    <w:p w14:paraId="5F6D7957" w14:textId="77777777" w:rsidR="00FB7BF3" w:rsidRPr="00FB7BF3" w:rsidRDefault="00FB7BF3" w:rsidP="00FB7BF3">
      <w:pPr>
        <w:jc w:val="both"/>
        <w:rPr>
          <w:rFonts w:ascii="Comic Sans MS" w:hAnsi="Comic Sans MS"/>
          <w:sz w:val="24"/>
          <w:szCs w:val="24"/>
        </w:rPr>
      </w:pPr>
    </w:p>
    <w:p w14:paraId="2B68FDD6"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3.2. TEORÍA DE LA IDENTIDAD PERSONAL.</w:t>
      </w:r>
    </w:p>
    <w:p w14:paraId="7CE23416" w14:textId="54EA4D2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 Erikson (1902-1994) transformó las fases del desarrollo propuestas por Freud.</w:t>
      </w:r>
    </w:p>
    <w:p w14:paraId="35F33827" w14:textId="0080CE6C"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En primer lugar, afirmó que el desarrollo no se detiene hacia la década de los 20 años, sino que dura desde la infancia hasta la vejez. En cada etapa de la vida el individuo se enfrenta a una tarea, y el resultado es un logro o un fracaso. En segundo lugar, a diferencia de Freud, cuyas etapas psicosexuales se concentraron en su carácter biológico, Erikson defendió que las tareas de la vida se desarrollan en un marco social y son favorecidas o dificultadas por este.</w:t>
      </w:r>
    </w:p>
    <w:p w14:paraId="69FD72A2" w14:textId="687BB8EF"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Para Erikson, el yo es la parte de la mente que da coherencia a las experiencias conscientes e inconscientes. Es una fuerza vital o capacidad organizadora que surge del contexto genético, sociocultural e histórico de cada individuo. El desarrollo del yo, con su capacidad adaptativa, su poder para enfrentar la tensión emocional, o para resolver el conflicto vital, </w:t>
      </w:r>
      <w:r w:rsidRPr="00FB7BF3">
        <w:rPr>
          <w:rFonts w:ascii="Comic Sans MS" w:hAnsi="Comic Sans MS"/>
          <w:sz w:val="24"/>
          <w:szCs w:val="24"/>
        </w:rPr>
        <w:lastRenderedPageBreak/>
        <w:t>recuperarse y contribuir a la formación de la identidad, se origina en ocho etapas que no ocurren dentro de un marco cronológico estricto.</w:t>
      </w:r>
    </w:p>
    <w:p w14:paraId="5E52D10C" w14:textId="6D728F66" w:rsidR="00FB7BF3" w:rsidRPr="00FB7BF3" w:rsidRDefault="00FB7BF3" w:rsidP="00FB7BF3">
      <w:pPr>
        <w:jc w:val="both"/>
        <w:rPr>
          <w:rFonts w:ascii="Comic Sans MS" w:hAnsi="Comic Sans MS"/>
          <w:sz w:val="24"/>
          <w:szCs w:val="24"/>
        </w:rPr>
      </w:pPr>
      <w:r w:rsidRPr="00FB7BF3">
        <w:rPr>
          <w:rFonts w:ascii="Comic Sans MS" w:hAnsi="Comic Sans MS"/>
          <w:sz w:val="24"/>
          <w:szCs w:val="24"/>
        </w:rPr>
        <w:t>Cada etapa psicosocial de la vida incluye su propia crisis vital, un período crucial en el que el individuo realizar un giro decisivo en un sentido o en otro. También proporciona nuevas oportunidades para que se desarrollen fuerzas del yo o virtudes básicas. En cada nivel superior, la personalidad se vuelve más compleja.</w:t>
      </w:r>
    </w:p>
    <w:p w14:paraId="41ADD70C" w14:textId="5EF43AE8"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E. Erikson considera que durante la adolescencia aparece un período de crisis marcado por una vulnerabilidad y una sensibilidad extremas. Buscar la identidad personal es el problema clave de esta etapa vital (frente a la confusión), ya que permitirá al adolescente tener una base firme en la vida. Durante la adolescencia, los jóvenes deben aceptar el propio cuerpo, tener buenas relaciones con los compañeros y compañeras, alcanzar un rol masculino o femenino, lograr la independencia emocional de los padres, prepararse para el trabajo y la vida en </w:t>
      </w:r>
      <w:proofErr w:type="gramStart"/>
      <w:r w:rsidRPr="00FB7BF3">
        <w:rPr>
          <w:rFonts w:ascii="Comic Sans MS" w:hAnsi="Comic Sans MS"/>
          <w:sz w:val="24"/>
          <w:szCs w:val="24"/>
        </w:rPr>
        <w:t>pareja(</w:t>
      </w:r>
      <w:proofErr w:type="gramEnd"/>
      <w:r w:rsidRPr="00FB7BF3">
        <w:rPr>
          <w:rFonts w:ascii="Comic Sans MS" w:hAnsi="Comic Sans MS"/>
          <w:sz w:val="24"/>
          <w:szCs w:val="24"/>
        </w:rPr>
        <w:t>o no), poseer unos valores éticos y ser responsables en la vida social.</w:t>
      </w:r>
    </w:p>
    <w:p w14:paraId="4BB3FB9E" w14:textId="6FFB5F69"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Las etapas psicosociales de la vida según Erikson son: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26"/>
        <w:gridCol w:w="2619"/>
        <w:gridCol w:w="3235"/>
        <w:gridCol w:w="1408"/>
      </w:tblGrid>
      <w:tr w:rsidR="00FB7BF3" w:rsidRPr="00FB7BF3" w14:paraId="7730DE7F"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01AEB"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Edad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758083"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Éxito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D004F2"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Fracaso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5A8C36"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Fuerza del yo</w:t>
            </w:r>
          </w:p>
          <w:p w14:paraId="59C1B45B"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o virtud</w:t>
            </w:r>
          </w:p>
        </w:tc>
      </w:tr>
      <w:tr w:rsidR="00FB7BF3" w:rsidRPr="00FB7BF3" w14:paraId="0A913A1B"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D4AD5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8ª etapa:</w:t>
            </w:r>
            <w:r w:rsidRPr="00FB7BF3">
              <w:rPr>
                <w:rFonts w:ascii="Comic Sans MS" w:hAnsi="Comic Sans MS"/>
                <w:sz w:val="24"/>
                <w:szCs w:val="24"/>
              </w:rPr>
              <w:br/>
              <w:t>madurez</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0BB31D"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Integridad del yo</w:t>
            </w:r>
            <w:r w:rsidRPr="00FB7BF3">
              <w:rPr>
                <w:rFonts w:ascii="Comic Sans MS" w:hAnsi="Comic Sans MS"/>
                <w:sz w:val="24"/>
                <w:szCs w:val="24"/>
              </w:rPr>
              <w:t>: Se acepta la propia vida</w:t>
            </w:r>
          </w:p>
          <w:p w14:paraId="15E30959"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como algo valioso. Satisfacción de haber vivido.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EA5C73"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Desesperación:</w:t>
            </w:r>
            <w:r w:rsidRPr="00FB7BF3">
              <w:rPr>
                <w:rFonts w:ascii="Comic Sans MS" w:hAnsi="Comic Sans MS"/>
                <w:sz w:val="24"/>
                <w:szCs w:val="24"/>
              </w:rPr>
              <w:t> Se considera que se ha</w:t>
            </w:r>
          </w:p>
          <w:p w14:paraId="56E96C5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perdido el tiempo y que la vida se termina.</w:t>
            </w:r>
          </w:p>
          <w:p w14:paraId="53EE00CC"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Temor a la muerte.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A17EFA"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Sabiduría</w:t>
            </w:r>
          </w:p>
        </w:tc>
      </w:tr>
      <w:tr w:rsidR="00FB7BF3" w:rsidRPr="00FB7BF3" w14:paraId="0181D04F"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6EC5E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7ªetapa:</w:t>
            </w:r>
          </w:p>
          <w:p w14:paraId="34AAC2DA"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edad adulta</w:t>
            </w:r>
            <w:r w:rsidRPr="00FB7BF3">
              <w:rPr>
                <w:rFonts w:ascii="Comic Sans MS" w:hAnsi="Comic Sans MS"/>
                <w:sz w:val="24"/>
                <w:szCs w:val="24"/>
              </w:rPr>
              <w:br/>
              <w:t>25-64 años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01E4D0"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Generatividad:</w:t>
            </w:r>
            <w:r w:rsidRPr="00FB7BF3">
              <w:rPr>
                <w:rFonts w:ascii="Comic Sans MS" w:hAnsi="Comic Sans MS"/>
                <w:sz w:val="24"/>
                <w:szCs w:val="24"/>
              </w:rPr>
              <w:t> Se es creativo en muchas</w:t>
            </w:r>
          </w:p>
          <w:p w14:paraId="61B3C6B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áreas de la vida. Colaboración con nuevas</w:t>
            </w:r>
          </w:p>
          <w:p w14:paraId="48DAE65B"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generaciones.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41611"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Estancamiento:</w:t>
            </w:r>
            <w:r w:rsidRPr="00FB7BF3">
              <w:rPr>
                <w:rFonts w:ascii="Comic Sans MS" w:hAnsi="Comic Sans MS"/>
                <w:sz w:val="24"/>
                <w:szCs w:val="24"/>
              </w:rPr>
              <w:t> Empobrecimiento</w:t>
            </w:r>
          </w:p>
          <w:p w14:paraId="4D8F37F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temprano. Egocentrismo. Improductividad.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628B2C"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 </w:t>
            </w:r>
            <w:r w:rsidRPr="00FB7BF3">
              <w:rPr>
                <w:rFonts w:ascii="Comic Sans MS" w:hAnsi="Comic Sans MS"/>
                <w:sz w:val="24"/>
                <w:szCs w:val="24"/>
              </w:rPr>
              <w:t> Cuidado</w:t>
            </w:r>
          </w:p>
        </w:tc>
      </w:tr>
      <w:tr w:rsidR="00FB7BF3" w:rsidRPr="00FB7BF3" w14:paraId="171F3318"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21187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lastRenderedPageBreak/>
              <w:t>6ªetapa:</w:t>
            </w:r>
          </w:p>
          <w:p w14:paraId="4CB3E4F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juventud adulta</w:t>
            </w:r>
            <w:r w:rsidRPr="00FB7BF3">
              <w:rPr>
                <w:rFonts w:ascii="Comic Sans MS" w:hAnsi="Comic Sans MS"/>
                <w:sz w:val="24"/>
                <w:szCs w:val="24"/>
              </w:rPr>
              <w:br/>
              <w:t>18-24 años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64DB56"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Intimidad:</w:t>
            </w:r>
            <w:r w:rsidRPr="00FB7BF3">
              <w:rPr>
                <w:rFonts w:ascii="Comic Sans MS" w:hAnsi="Comic Sans MS"/>
                <w:sz w:val="24"/>
                <w:szCs w:val="24"/>
              </w:rPr>
              <w:t> Capacidad de amor y entrega.</w:t>
            </w:r>
          </w:p>
          <w:p w14:paraId="343F3DC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Sexualidad enriquecedora y vínculos</w:t>
            </w:r>
          </w:p>
          <w:p w14:paraId="79318C00"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sociales estables y abiertos.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D4C93E"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Aislamiento:</w:t>
            </w:r>
            <w:r w:rsidRPr="00FB7BF3">
              <w:rPr>
                <w:rFonts w:ascii="Comic Sans MS" w:hAnsi="Comic Sans MS"/>
                <w:sz w:val="24"/>
                <w:szCs w:val="24"/>
              </w:rPr>
              <w:t> Dificultades para</w:t>
            </w:r>
          </w:p>
          <w:p w14:paraId="0A39496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relacionarse. Problemas de carácter.</w:t>
            </w:r>
          </w:p>
          <w:p w14:paraId="52C2EF2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Relaciones inauténticas.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5E98F8"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Amor</w:t>
            </w:r>
          </w:p>
        </w:tc>
      </w:tr>
      <w:tr w:rsidR="00FB7BF3" w:rsidRPr="00FB7BF3" w14:paraId="26ED2B7D"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F7E0C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5ªetapa:</w:t>
            </w:r>
          </w:p>
          <w:p w14:paraId="1A763F6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adolescencia y</w:t>
            </w:r>
          </w:p>
          <w:p w14:paraId="456C2757"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pubertad</w:t>
            </w:r>
            <w:r w:rsidRPr="00FB7BF3">
              <w:rPr>
                <w:rFonts w:ascii="Comic Sans MS" w:hAnsi="Comic Sans MS"/>
                <w:sz w:val="24"/>
                <w:szCs w:val="24"/>
              </w:rPr>
              <w:br/>
              <w:t>12-18 años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2E2047"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Identidad del yo:</w:t>
            </w:r>
            <w:r w:rsidRPr="00FB7BF3">
              <w:rPr>
                <w:rFonts w:ascii="Comic Sans MS" w:hAnsi="Comic Sans MS"/>
                <w:sz w:val="24"/>
                <w:szCs w:val="24"/>
              </w:rPr>
              <w:t> Uno sabe quién es y qué</w:t>
            </w:r>
          </w:p>
          <w:p w14:paraId="41991E4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quiere en la vida. Seguridad e independencia.</w:t>
            </w:r>
          </w:p>
          <w:p w14:paraId="2A2C805C"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Se es capaz de aprender mucho.</w:t>
            </w:r>
          </w:p>
          <w:p w14:paraId="08452417"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Sexualidad integrada.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86319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w:t>
            </w:r>
            <w:r w:rsidRPr="00FB7BF3">
              <w:rPr>
                <w:rFonts w:ascii="Comic Sans MS" w:hAnsi="Comic Sans MS"/>
                <w:b/>
                <w:bCs/>
                <w:sz w:val="24"/>
                <w:szCs w:val="24"/>
              </w:rPr>
              <w:t>Confusión de roles:</w:t>
            </w:r>
            <w:r w:rsidRPr="00FB7BF3">
              <w:rPr>
                <w:rFonts w:ascii="Comic Sans MS" w:hAnsi="Comic Sans MS"/>
                <w:sz w:val="24"/>
                <w:szCs w:val="24"/>
              </w:rPr>
              <w:t> Inseguridad. No se</w:t>
            </w:r>
          </w:p>
          <w:p w14:paraId="3A294047"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sabe lo que se quiere. Uno no sabe</w:t>
            </w:r>
          </w:p>
          <w:p w14:paraId="5B93B62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situarse frente al trabajo, la sociedad y</w:t>
            </w:r>
          </w:p>
          <w:p w14:paraId="4CBF4E7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sexualidad.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31AE00"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Fidelidad</w:t>
            </w:r>
          </w:p>
        </w:tc>
      </w:tr>
      <w:tr w:rsidR="00FB7BF3" w:rsidRPr="00FB7BF3" w14:paraId="05BEF465"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AA2D0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4ªetapa: 6-11</w:t>
            </w:r>
          </w:p>
          <w:p w14:paraId="628F595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años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631DC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w:t>
            </w:r>
            <w:r w:rsidRPr="00FB7BF3">
              <w:rPr>
                <w:rFonts w:ascii="Comic Sans MS" w:hAnsi="Comic Sans MS"/>
                <w:b/>
                <w:bCs/>
                <w:sz w:val="24"/>
                <w:szCs w:val="24"/>
              </w:rPr>
              <w:t>Laboriosidad:</w:t>
            </w:r>
            <w:r w:rsidRPr="00FB7BF3">
              <w:rPr>
                <w:rFonts w:ascii="Comic Sans MS" w:hAnsi="Comic Sans MS"/>
                <w:sz w:val="24"/>
                <w:szCs w:val="24"/>
              </w:rPr>
              <w:t> Trabajador, emprendedor. Le</w:t>
            </w:r>
          </w:p>
          <w:p w14:paraId="6579ED20"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gusta hacer cosas y jugar. Competitivo.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AC74F"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 Inferioridad:</w:t>
            </w:r>
            <w:r w:rsidRPr="00FB7BF3">
              <w:rPr>
                <w:rFonts w:ascii="Comic Sans MS" w:hAnsi="Comic Sans MS"/>
                <w:sz w:val="24"/>
                <w:szCs w:val="24"/>
              </w:rPr>
              <w:t> Pereza, falta de iniciativa,</w:t>
            </w:r>
          </w:p>
          <w:p w14:paraId="140CDDA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evitación de la competición. Se cree inferior</w:t>
            </w:r>
          </w:p>
          <w:p w14:paraId="4C9FC268"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y mediocre.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F1E3DA"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Competencia</w:t>
            </w:r>
          </w:p>
        </w:tc>
      </w:tr>
      <w:tr w:rsidR="00FB7BF3" w:rsidRPr="00FB7BF3" w14:paraId="34389EFC"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B2842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3ªetapa: 4-5</w:t>
            </w:r>
          </w:p>
          <w:p w14:paraId="2083E418"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años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23B17"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Iniciativa: </w:t>
            </w:r>
            <w:r w:rsidRPr="00FB7BF3">
              <w:rPr>
                <w:rFonts w:ascii="Comic Sans MS" w:hAnsi="Comic Sans MS"/>
                <w:sz w:val="24"/>
                <w:szCs w:val="24"/>
              </w:rPr>
              <w:t>Imaginación, viveza, actividad.</w:t>
            </w:r>
          </w:p>
          <w:p w14:paraId="6231E168"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Orgullo por las propias capacidades.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13CF5"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Culpabilidad:</w:t>
            </w:r>
            <w:r w:rsidRPr="00FB7BF3">
              <w:rPr>
                <w:rFonts w:ascii="Comic Sans MS" w:hAnsi="Comic Sans MS"/>
                <w:sz w:val="24"/>
                <w:szCs w:val="24"/>
              </w:rPr>
              <w:t> Falta de espontaneidad.</w:t>
            </w:r>
          </w:p>
          <w:p w14:paraId="7AAC453D"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Inhibición. Sentirse culpable (malo).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E924E1"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Determinación</w:t>
            </w:r>
          </w:p>
        </w:tc>
      </w:tr>
      <w:tr w:rsidR="00FB7BF3" w:rsidRPr="00FB7BF3" w14:paraId="6F32CF5E"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37FBD1"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2ªetapa: 1-3</w:t>
            </w:r>
          </w:p>
          <w:p w14:paraId="2DC46BB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años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6485B8"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Autonomía:</w:t>
            </w:r>
            <w:r w:rsidRPr="00FB7BF3">
              <w:rPr>
                <w:rFonts w:ascii="Comic Sans MS" w:hAnsi="Comic Sans MS"/>
                <w:sz w:val="24"/>
                <w:szCs w:val="24"/>
              </w:rPr>
              <w:t> Nos vemos como independientes,</w:t>
            </w:r>
          </w:p>
          <w:p w14:paraId="226ADFED"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nos atrevemos a hacer cosas y desarrollamos</w:t>
            </w:r>
          </w:p>
          <w:p w14:paraId="791D5924"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nuestras capacidades.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F1B64E"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Vergüenza y duda:</w:t>
            </w:r>
            <w:r w:rsidRPr="00FB7BF3">
              <w:rPr>
                <w:rFonts w:ascii="Comic Sans MS" w:hAnsi="Comic Sans MS"/>
                <w:sz w:val="24"/>
                <w:szCs w:val="24"/>
              </w:rPr>
              <w:t> Demasiado controlado</w:t>
            </w:r>
          </w:p>
          <w:p w14:paraId="54EBD4D5"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por los padres, no se atreve, duda,</w:t>
            </w:r>
          </w:p>
          <w:p w14:paraId="7650CB03"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aprende tarde todo.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937EA"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Voluntad</w:t>
            </w:r>
          </w:p>
        </w:tc>
      </w:tr>
      <w:tr w:rsidR="00FB7BF3" w:rsidRPr="00FB7BF3" w14:paraId="2118E977" w14:textId="77777777" w:rsidTr="00FB7BF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4A2E4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lastRenderedPageBreak/>
              <w:t>1ªetapa: 12</w:t>
            </w:r>
          </w:p>
          <w:p w14:paraId="37DF2234"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primeros meses.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3003C1"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 Confianza:</w:t>
            </w:r>
            <w:r w:rsidRPr="00FB7BF3">
              <w:rPr>
                <w:rFonts w:ascii="Comic Sans MS" w:hAnsi="Comic Sans MS"/>
                <w:sz w:val="24"/>
                <w:szCs w:val="24"/>
              </w:rPr>
              <w:t> Nos sentimos protegidos y</w:t>
            </w:r>
          </w:p>
          <w:p w14:paraId="7B0CB4F0"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seguros, desarrollamos el sentimiento</w:t>
            </w:r>
          </w:p>
          <w:p w14:paraId="31865360"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básico de confianza ante la vida.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394AD7" w14:textId="77777777" w:rsidR="00FB7BF3" w:rsidRPr="00FB7BF3" w:rsidRDefault="00FB7BF3" w:rsidP="00FB7BF3">
            <w:pPr>
              <w:jc w:val="both"/>
              <w:rPr>
                <w:rFonts w:ascii="Comic Sans MS" w:hAnsi="Comic Sans MS"/>
                <w:sz w:val="24"/>
                <w:szCs w:val="24"/>
              </w:rPr>
            </w:pPr>
            <w:r w:rsidRPr="00FB7BF3">
              <w:rPr>
                <w:rFonts w:ascii="Comic Sans MS" w:hAnsi="Comic Sans MS"/>
                <w:b/>
                <w:bCs/>
                <w:sz w:val="24"/>
                <w:szCs w:val="24"/>
              </w:rPr>
              <w:t>Desconfianza:</w:t>
            </w:r>
            <w:r w:rsidRPr="00FB7BF3">
              <w:rPr>
                <w:rFonts w:ascii="Comic Sans MS" w:hAnsi="Comic Sans MS"/>
                <w:sz w:val="24"/>
                <w:szCs w:val="24"/>
              </w:rPr>
              <w:t> Reñido, desprotegido o</w:t>
            </w:r>
          </w:p>
          <w:p w14:paraId="75F8E016"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abandonado, teme y aprende a desconfiar</w:t>
            </w:r>
          </w:p>
          <w:p w14:paraId="67B99EDB"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del mundo.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1022E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Esperanza</w:t>
            </w:r>
          </w:p>
        </w:tc>
      </w:tr>
    </w:tbl>
    <w:p w14:paraId="19882E31" w14:textId="3E7489C2" w:rsidR="00FB7BF3" w:rsidRPr="00FB7BF3" w:rsidRDefault="00FB7BF3" w:rsidP="00FB7BF3">
      <w:pPr>
        <w:jc w:val="both"/>
        <w:rPr>
          <w:rFonts w:ascii="Comic Sans MS" w:hAnsi="Comic Sans MS"/>
          <w:b/>
          <w:bCs/>
          <w:sz w:val="24"/>
          <w:szCs w:val="24"/>
        </w:rPr>
      </w:pPr>
    </w:p>
    <w:p w14:paraId="19B182F6"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3.3. TEORÍA DE LOS RASGOS Y LOS TIPOS.</w:t>
      </w:r>
    </w:p>
    <w:p w14:paraId="120F4DCE" w14:textId="5A84C40D"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Esta teoría se basa en la existencia de los “rasgos”, variables que no son observables, pero ayudan a explicar las diferencias individuales en la conducta. Los seres humanos usamos los rasgos para describir a otras personas, por ejemplo, cuando decimos: “mi amiga Ana es amable, inteligente y sociable”.</w:t>
      </w:r>
    </w:p>
    <w:p w14:paraId="5D52FACB" w14:textId="32620489" w:rsidR="00FB7BF3" w:rsidRPr="00FB7BF3" w:rsidRDefault="00FB7BF3" w:rsidP="00FB7BF3">
      <w:pPr>
        <w:jc w:val="both"/>
        <w:rPr>
          <w:rFonts w:ascii="Comic Sans MS" w:hAnsi="Comic Sans MS"/>
          <w:sz w:val="24"/>
          <w:szCs w:val="24"/>
        </w:rPr>
      </w:pPr>
      <w:r w:rsidRPr="00FB7BF3">
        <w:rPr>
          <w:rFonts w:ascii="Comic Sans MS" w:hAnsi="Comic Sans MS"/>
          <w:sz w:val="24"/>
          <w:szCs w:val="24"/>
        </w:rPr>
        <w:t>Un rasgo de personalidad representa una tendencia estable en la forma de pensar, sentir y actuar de las personas; de esta manera, podemos describir a alguien como mentiroso o deshonesto. El rasgo es la predisposición para responder o actuar siempre igual, a lo largo del tiempo y en todas las situaciones.</w:t>
      </w:r>
    </w:p>
    <w:p w14:paraId="79A5AF8D" w14:textId="7554BF21" w:rsidR="00FB7BF3" w:rsidRPr="00233811" w:rsidRDefault="00FB7BF3" w:rsidP="00FB7BF3">
      <w:pPr>
        <w:jc w:val="both"/>
        <w:rPr>
          <w:rFonts w:ascii="Comic Sans MS" w:hAnsi="Comic Sans MS"/>
          <w:sz w:val="24"/>
          <w:szCs w:val="24"/>
        </w:rPr>
      </w:pPr>
      <w:r w:rsidRPr="00FB7BF3">
        <w:rPr>
          <w:rFonts w:ascii="Comic Sans MS" w:hAnsi="Comic Sans MS"/>
          <w:sz w:val="24"/>
          <w:szCs w:val="24"/>
        </w:rPr>
        <w:t>El tipo se refiere a un conjunto de rasgos asociados, como la extroversión/introversión o el neuroticismo/estabilidad emocional. Mostrar interés en los tipos de personalidad es algo natural. Cuando nos presentan a un desconocido, nos preguntamos qué tipo de persona es. Y si las personas tienen varios rasgos en común decimos que poseen el mismo tipo de personalidad.</w:t>
      </w:r>
    </w:p>
    <w:p w14:paraId="0B38B4E2" w14:textId="4F353A24"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3.3.1. LA TEORÍA DE EYSENCK.</w:t>
      </w:r>
    </w:p>
    <w:p w14:paraId="6C8798CB" w14:textId="77777777" w:rsidR="00FB7BF3" w:rsidRPr="00FB7BF3" w:rsidRDefault="00FB7BF3" w:rsidP="00FB7BF3">
      <w:pPr>
        <w:jc w:val="both"/>
        <w:rPr>
          <w:rFonts w:ascii="Comic Sans MS" w:hAnsi="Comic Sans MS"/>
          <w:sz w:val="24"/>
          <w:szCs w:val="24"/>
        </w:rPr>
      </w:pPr>
      <w:proofErr w:type="spellStart"/>
      <w:r w:rsidRPr="00FB7BF3">
        <w:rPr>
          <w:rFonts w:ascii="Comic Sans MS" w:hAnsi="Comic Sans MS"/>
          <w:sz w:val="24"/>
          <w:szCs w:val="24"/>
        </w:rPr>
        <w:t>EysenckH</w:t>
      </w:r>
      <w:proofErr w:type="spellEnd"/>
      <w:r w:rsidRPr="00FB7BF3">
        <w:rPr>
          <w:rFonts w:ascii="Comic Sans MS" w:hAnsi="Comic Sans MS"/>
          <w:sz w:val="24"/>
          <w:szCs w:val="24"/>
        </w:rPr>
        <w:t>. J. Eysenck (1916-1997) es uno de los fundadores de la terapia de conducta.</w:t>
      </w:r>
    </w:p>
    <w:p w14:paraId="21BEBEAF" w14:textId="4804594F"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Eysenck trata de sintetizar la psicometría (análisis factorial), la fisiología experimental de </w:t>
      </w:r>
      <w:proofErr w:type="spellStart"/>
      <w:r w:rsidRPr="00FB7BF3">
        <w:rPr>
          <w:rFonts w:ascii="Comic Sans MS" w:hAnsi="Comic Sans MS"/>
          <w:sz w:val="24"/>
          <w:szCs w:val="24"/>
        </w:rPr>
        <w:t>Pavlov</w:t>
      </w:r>
      <w:proofErr w:type="spellEnd"/>
      <w:r w:rsidRPr="00FB7BF3">
        <w:rPr>
          <w:rFonts w:ascii="Comic Sans MS" w:hAnsi="Comic Sans MS"/>
          <w:sz w:val="24"/>
          <w:szCs w:val="24"/>
        </w:rPr>
        <w:t xml:space="preserve"> (excitación e inhibición cortical) y el aprendizaje, con el fin de entender la personalidad. También propone un modelo jerárquico de personalidad con cuatro niveles de comportamiento:</w:t>
      </w:r>
    </w:p>
    <w:p w14:paraId="2DA6084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*Respuestas específicas. Son conductas que ocurren una vez, como madrugar.</w:t>
      </w:r>
    </w:p>
    <w:p w14:paraId="559786CB" w14:textId="77777777" w:rsidR="00FB7BF3" w:rsidRPr="00FB7BF3" w:rsidRDefault="00FB7BF3" w:rsidP="00FB7BF3">
      <w:pPr>
        <w:jc w:val="both"/>
        <w:rPr>
          <w:rFonts w:ascii="Comic Sans MS" w:hAnsi="Comic Sans MS"/>
          <w:sz w:val="24"/>
          <w:szCs w:val="24"/>
        </w:rPr>
      </w:pPr>
    </w:p>
    <w:p w14:paraId="7560CC3C" w14:textId="69E30A8E" w:rsidR="00FB7BF3" w:rsidRPr="00FB7BF3" w:rsidRDefault="00FB7BF3" w:rsidP="00FB7BF3">
      <w:pPr>
        <w:jc w:val="both"/>
        <w:rPr>
          <w:rFonts w:ascii="Comic Sans MS" w:hAnsi="Comic Sans MS"/>
          <w:sz w:val="24"/>
          <w:szCs w:val="24"/>
        </w:rPr>
      </w:pPr>
      <w:r w:rsidRPr="00FB7BF3">
        <w:rPr>
          <w:rFonts w:ascii="Comic Sans MS" w:hAnsi="Comic Sans MS"/>
          <w:sz w:val="24"/>
          <w:szCs w:val="24"/>
        </w:rPr>
        <w:lastRenderedPageBreak/>
        <w:t>*Respuestas habituales. Son conductas regulares de una persona, como salir de fiesta los fines de semana.</w:t>
      </w:r>
    </w:p>
    <w:p w14:paraId="075D7AB7" w14:textId="4618E824" w:rsidR="00FB7BF3" w:rsidRPr="00FB7BF3" w:rsidRDefault="00FB7BF3" w:rsidP="00FB7BF3">
      <w:pPr>
        <w:jc w:val="both"/>
        <w:rPr>
          <w:rFonts w:ascii="Comic Sans MS" w:hAnsi="Comic Sans MS"/>
          <w:sz w:val="24"/>
          <w:szCs w:val="24"/>
        </w:rPr>
      </w:pPr>
      <w:r w:rsidRPr="00FB7BF3">
        <w:rPr>
          <w:rFonts w:ascii="Comic Sans MS" w:hAnsi="Comic Sans MS"/>
          <w:sz w:val="24"/>
          <w:szCs w:val="24"/>
        </w:rPr>
        <w:t>*Rasgos primarios. Son respuestas habituales que se relacionan entre sí hasta formar un grupo que define un rasgo; por ejemplo, la sociabilidad o la impulsividad.</w:t>
      </w:r>
    </w:p>
    <w:p w14:paraId="40EF1D7E" w14:textId="448E7EE6" w:rsidR="00FB7BF3" w:rsidRPr="00FB7BF3" w:rsidRDefault="00FB7BF3" w:rsidP="00FB7BF3">
      <w:pPr>
        <w:jc w:val="both"/>
        <w:rPr>
          <w:rFonts w:ascii="Comic Sans MS" w:hAnsi="Comic Sans MS"/>
          <w:sz w:val="24"/>
          <w:szCs w:val="24"/>
        </w:rPr>
      </w:pPr>
      <w:r w:rsidRPr="00FB7BF3">
        <w:rPr>
          <w:rFonts w:ascii="Comic Sans MS" w:hAnsi="Comic Sans MS"/>
          <w:sz w:val="24"/>
          <w:szCs w:val="24"/>
        </w:rPr>
        <w:t>*</w:t>
      </w:r>
      <w:proofErr w:type="spellStart"/>
      <w:r w:rsidRPr="00FB7BF3">
        <w:rPr>
          <w:rFonts w:ascii="Comic Sans MS" w:hAnsi="Comic Sans MS"/>
          <w:sz w:val="24"/>
          <w:szCs w:val="24"/>
        </w:rPr>
        <w:t>Macrorrasgos</w:t>
      </w:r>
      <w:proofErr w:type="spellEnd"/>
      <w:r w:rsidRPr="00FB7BF3">
        <w:rPr>
          <w:rFonts w:ascii="Comic Sans MS" w:hAnsi="Comic Sans MS"/>
          <w:sz w:val="24"/>
          <w:szCs w:val="24"/>
        </w:rPr>
        <w:t>. Es la organización de los rasgos de forma estable y con capacidad para hacer predicciones de conducta. Eysenck propuso tres variables tipológicas: extroversión, neuroticismo y psicoticismo.</w:t>
      </w:r>
    </w:p>
    <w:p w14:paraId="5201734D" w14:textId="29A724E2" w:rsidR="00FB7BF3" w:rsidRPr="00233811" w:rsidRDefault="00FB7BF3" w:rsidP="00FB7BF3">
      <w:pPr>
        <w:jc w:val="both"/>
        <w:rPr>
          <w:rFonts w:ascii="Comic Sans MS" w:hAnsi="Comic Sans MS"/>
          <w:b/>
          <w:bCs/>
          <w:sz w:val="24"/>
          <w:szCs w:val="24"/>
        </w:rPr>
      </w:pPr>
      <w:r w:rsidRPr="00FB7BF3">
        <w:rPr>
          <w:rFonts w:ascii="Comic Sans MS" w:hAnsi="Comic Sans MS"/>
          <w:b/>
          <w:bCs/>
          <w:sz w:val="24"/>
          <w:szCs w:val="24"/>
        </w:rPr>
        <w:t>3.3.2. LAS DIMENSIONES DE LA PERSONALIDAD.</w:t>
      </w:r>
    </w:p>
    <w:p w14:paraId="56734053" w14:textId="0C3EB81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organización psicológica propuesta por Eysenck es de tipo dimensional, no categorial, es decir, una persona no pertenece a una u otra tipología, sino que tiene puntuaciones propias en cada una de las dimensiones tipológicas:</w:t>
      </w:r>
    </w:p>
    <w:p w14:paraId="6CC4721F" w14:textId="5D28F07E"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*Extroversión- introversión</w:t>
      </w:r>
      <w:r w:rsidRPr="00FB7BF3">
        <w:rPr>
          <w:rFonts w:ascii="Comic Sans MS" w:hAnsi="Comic Sans MS"/>
          <w:sz w:val="24"/>
          <w:szCs w:val="24"/>
        </w:rPr>
        <w:t>. Refleja el grado en que una persona es sociable y participativa en su relación con los demás. A las personas extrovertidas les gustan las fiestas, tener muchos amigos y relaciones personales despreocupadas.</w:t>
      </w:r>
    </w:p>
    <w:p w14:paraId="09A9CE5C" w14:textId="069EFD13"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*Estabilidad emocional- inestabilidad</w:t>
      </w:r>
      <w:r w:rsidRPr="00FB7BF3">
        <w:rPr>
          <w:rFonts w:ascii="Comic Sans MS" w:hAnsi="Comic Sans MS"/>
          <w:sz w:val="24"/>
          <w:szCs w:val="24"/>
        </w:rPr>
        <w:t>. Se refiere a la adaptación del individuo a su ambiente. En un extremo del continuo encontramos personas tranquilas, sin preocupaciones y con emociones estables, y en el otro se encuentran los individuos ansiosos, con mal humor e inestabilidad emocional (neuróticos).</w:t>
      </w:r>
    </w:p>
    <w:p w14:paraId="525E5B37"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*Psicoticismo</w:t>
      </w:r>
      <w:r w:rsidRPr="00FB7BF3">
        <w:rPr>
          <w:rFonts w:ascii="Comic Sans MS" w:hAnsi="Comic Sans MS"/>
          <w:sz w:val="24"/>
          <w:szCs w:val="24"/>
        </w:rPr>
        <w:t>. Este factor corresponde a un individuo solitario e inseguro, despreocupado de los demás, que puede llegar a ser insensible e inhumano. En este tipo de rasgo se pueden incluir conductas antisociales y excéntricas.</w:t>
      </w:r>
    </w:p>
    <w:p w14:paraId="4D395B53" w14:textId="15C7D4AC"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Las dos dimensiones principales de la personalidad, extroversión/introversión y estabilidad emocional o inestabilidad, dan lugar a cuatro tipos, de los cuales dos tienen carácter patológico: los inestables introvertidos (ansiosos y obsesivos) y los inestables extrovertidos (histéricos y psicópatas).</w:t>
      </w:r>
    </w:p>
    <w:p w14:paraId="122DE86F" w14:textId="1C5F7994" w:rsidR="00FB7BF3" w:rsidRPr="00233811" w:rsidRDefault="00FB7BF3" w:rsidP="00FB7BF3">
      <w:pPr>
        <w:jc w:val="both"/>
        <w:rPr>
          <w:rFonts w:ascii="Comic Sans MS" w:hAnsi="Comic Sans MS"/>
          <w:b/>
          <w:bCs/>
          <w:sz w:val="24"/>
          <w:szCs w:val="24"/>
        </w:rPr>
      </w:pPr>
      <w:r w:rsidRPr="00FB7BF3">
        <w:rPr>
          <w:rFonts w:ascii="Comic Sans MS" w:hAnsi="Comic Sans MS"/>
          <w:b/>
          <w:bCs/>
          <w:sz w:val="24"/>
          <w:szCs w:val="24"/>
        </w:rPr>
        <w:t>3.3.3. LOS “CINCO GRANDES” RASGOS DE LA PERSONALIDAD.</w:t>
      </w:r>
    </w:p>
    <w:p w14:paraId="11E151DB" w14:textId="2E367CEA"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P. Costa </w:t>
      </w:r>
      <w:proofErr w:type="gramStart"/>
      <w:r w:rsidRPr="00FB7BF3">
        <w:rPr>
          <w:rFonts w:ascii="Comic Sans MS" w:hAnsi="Comic Sans MS"/>
          <w:sz w:val="24"/>
          <w:szCs w:val="24"/>
        </w:rPr>
        <w:t>y  R.</w:t>
      </w:r>
      <w:proofErr w:type="gramEnd"/>
      <w:r w:rsidRPr="00FB7BF3">
        <w:rPr>
          <w:rFonts w:ascii="Comic Sans MS" w:hAnsi="Comic Sans MS"/>
          <w:sz w:val="24"/>
          <w:szCs w:val="24"/>
        </w:rPr>
        <w:t xml:space="preserve"> </w:t>
      </w:r>
      <w:proofErr w:type="spellStart"/>
      <w:r w:rsidRPr="00FB7BF3">
        <w:rPr>
          <w:rFonts w:ascii="Comic Sans MS" w:hAnsi="Comic Sans MS"/>
          <w:sz w:val="24"/>
          <w:szCs w:val="24"/>
        </w:rPr>
        <w:t>McCrae</w:t>
      </w:r>
      <w:proofErr w:type="spellEnd"/>
      <w:r w:rsidRPr="00FB7BF3">
        <w:rPr>
          <w:rFonts w:ascii="Comic Sans MS" w:hAnsi="Comic Sans MS"/>
          <w:sz w:val="24"/>
          <w:szCs w:val="24"/>
        </w:rPr>
        <w:t xml:space="preserve"> han propuesto el modelo de los “cinco grandes” factores de personalidad, que se basa en el análisis del lenguaje que unas personas usan para describir a otras. El modelo propone que el lenguaje manifiesta las diferentes formas de ser que muestran las personas y las diferencias individuales.</w:t>
      </w:r>
    </w:p>
    <w:p w14:paraId="0D8C9AA3" w14:textId="7B62D9D9" w:rsidR="00FB7BF3" w:rsidRPr="00FB7BF3" w:rsidRDefault="00FB7BF3" w:rsidP="00FB7BF3">
      <w:pPr>
        <w:jc w:val="both"/>
        <w:rPr>
          <w:rFonts w:ascii="Comic Sans MS" w:hAnsi="Comic Sans MS"/>
          <w:sz w:val="24"/>
          <w:szCs w:val="24"/>
        </w:rPr>
      </w:pPr>
      <w:r w:rsidRPr="00FB7BF3">
        <w:rPr>
          <w:rFonts w:ascii="Comic Sans MS" w:hAnsi="Comic Sans MS"/>
          <w:sz w:val="24"/>
          <w:szCs w:val="24"/>
        </w:rPr>
        <w:lastRenderedPageBreak/>
        <w:t>Las cinco dimensiones básicas de la personalidad son:</w:t>
      </w:r>
    </w:p>
    <w:p w14:paraId="4FD734DB" w14:textId="1A4C468E"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*Neuroticismo- estabilidad emocional. Expone el grado en que una persona manifiesta ansiedad, es incapaz de controlar sus impulsos y experimenta emociones negativas, como la tristeza, la culpa o el resentimiento. Los neuróticos se suelen quejar de </w:t>
      </w:r>
      <w:proofErr w:type="gramStart"/>
      <w:r w:rsidRPr="00FB7BF3">
        <w:rPr>
          <w:rFonts w:ascii="Comic Sans MS" w:hAnsi="Comic Sans MS"/>
          <w:sz w:val="24"/>
          <w:szCs w:val="24"/>
        </w:rPr>
        <w:t>todo</w:t>
      </w:r>
      <w:proofErr w:type="gramEnd"/>
      <w:r w:rsidRPr="00FB7BF3">
        <w:rPr>
          <w:rFonts w:ascii="Comic Sans MS" w:hAnsi="Comic Sans MS"/>
          <w:sz w:val="24"/>
          <w:szCs w:val="24"/>
        </w:rPr>
        <w:t xml:space="preserve"> aunque no les suceda nada grave. En cambio, las personas con estabilidad emocional viven tranquilas y nada altera su equilibrio emocional. Son personas resistentes al estrés y seguras de sí mismas.</w:t>
      </w:r>
    </w:p>
    <w:p w14:paraId="1D8E2375" w14:textId="7B3B7EA3"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*Extroversión-introversión. Los extrovertidos son personas amistosas y afectuosas, a quienes les agrada divertirse y tener muchas relaciones sociales. Los introvertidos son personas reservadas, a quienes les gusta estar a solas y volcarse en su vida interior.</w:t>
      </w:r>
    </w:p>
    <w:p w14:paraId="33941687" w14:textId="0707DE48"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*Amabilidad. Describe en qué medida las personas son afables o irritables, confiadas o desconfiadas y envidiosas. Este rasgo refleja la tendencia de los seres humanos a tener unas relaciones amistosas u hostiles.</w:t>
      </w:r>
    </w:p>
    <w:p w14:paraId="1CFEB628" w14:textId="68B97FC3" w:rsidR="00FB7BF3" w:rsidRPr="00FB7BF3" w:rsidRDefault="00FB7BF3" w:rsidP="00FB7BF3">
      <w:pPr>
        <w:jc w:val="both"/>
        <w:rPr>
          <w:rFonts w:ascii="Comic Sans MS" w:hAnsi="Comic Sans MS"/>
          <w:sz w:val="24"/>
          <w:szCs w:val="24"/>
        </w:rPr>
      </w:pPr>
      <w:r w:rsidRPr="00FB7BF3">
        <w:rPr>
          <w:rFonts w:ascii="Comic Sans MS" w:hAnsi="Comic Sans MS"/>
          <w:sz w:val="24"/>
          <w:szCs w:val="24"/>
        </w:rPr>
        <w:t>*Responsabilidad. Es la capacidad de controlar los impulsos y la voluntad de imponerse unas metas y objetivos. Las personas con alta puntuación en este rasgo son responsables, honestas, con principios morales y alta motivación de logro.</w:t>
      </w:r>
    </w:p>
    <w:p w14:paraId="5181EFB1" w14:textId="2F674710"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*Apertura a la experiencia. Describe en qué medida las personas son curiosas, imaginativas y creativas, valoran las artes y la cultura, o, por el contrario, son conformistas, carentes de imaginación y sin interés por tener nuevas experiencias.</w:t>
      </w:r>
    </w:p>
    <w:p w14:paraId="0E73B99D" w14:textId="281E07E2"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Para estos autores, los rasgos son disposiciones reales que tienen un valor causal en la conducta. El modelo de los cinco factores sostiene que:</w:t>
      </w:r>
    </w:p>
    <w:p w14:paraId="2A816D4B" w14:textId="23211F20" w:rsidR="00FB7BF3" w:rsidRPr="00FB7BF3" w:rsidRDefault="00FB7BF3" w:rsidP="00FB7BF3">
      <w:pPr>
        <w:jc w:val="both"/>
        <w:rPr>
          <w:rFonts w:ascii="Comic Sans MS" w:hAnsi="Comic Sans MS"/>
          <w:sz w:val="24"/>
          <w:szCs w:val="24"/>
        </w:rPr>
      </w:pPr>
      <w:r w:rsidRPr="00FB7BF3">
        <w:rPr>
          <w:rFonts w:ascii="Comic Sans MS" w:hAnsi="Comic Sans MS"/>
          <w:sz w:val="24"/>
          <w:szCs w:val="24"/>
        </w:rPr>
        <w:t>1) los rasgos son bastante estables en el tiempo</w:t>
      </w:r>
    </w:p>
    <w:p w14:paraId="46C3988E" w14:textId="48B3E70A" w:rsidR="00FB7BF3" w:rsidRPr="00FB7BF3" w:rsidRDefault="00FB7BF3" w:rsidP="00FB7BF3">
      <w:pPr>
        <w:jc w:val="both"/>
        <w:rPr>
          <w:rFonts w:ascii="Comic Sans MS" w:hAnsi="Comic Sans MS"/>
          <w:sz w:val="24"/>
          <w:szCs w:val="24"/>
        </w:rPr>
      </w:pPr>
      <w:r w:rsidRPr="00FB7BF3">
        <w:rPr>
          <w:rFonts w:ascii="Comic Sans MS" w:hAnsi="Comic Sans MS"/>
          <w:sz w:val="24"/>
          <w:szCs w:val="24"/>
        </w:rPr>
        <w:t>2) se dan en todas las culturas humanas y</w:t>
      </w:r>
    </w:p>
    <w:p w14:paraId="679ACC1A" w14:textId="38B3515C" w:rsidR="00FB7BF3" w:rsidRPr="00FB7BF3" w:rsidRDefault="00FB7BF3" w:rsidP="00FB7BF3">
      <w:pPr>
        <w:jc w:val="both"/>
        <w:rPr>
          <w:rFonts w:ascii="Comic Sans MS" w:hAnsi="Comic Sans MS"/>
          <w:sz w:val="24"/>
          <w:szCs w:val="24"/>
        </w:rPr>
      </w:pPr>
      <w:r w:rsidRPr="00FB7BF3">
        <w:rPr>
          <w:rFonts w:ascii="Comic Sans MS" w:hAnsi="Comic Sans MS"/>
          <w:sz w:val="24"/>
          <w:szCs w:val="24"/>
        </w:rPr>
        <w:t>3) la razón de esa universalidad se debe a la transmisión genética.</w:t>
      </w:r>
    </w:p>
    <w:p w14:paraId="0D51AB6A" w14:textId="3EB8CA12" w:rsidR="00FB7BF3" w:rsidRDefault="00FB7BF3" w:rsidP="00FB7BF3">
      <w:pPr>
        <w:jc w:val="both"/>
        <w:rPr>
          <w:rFonts w:ascii="Comic Sans MS" w:hAnsi="Comic Sans MS"/>
          <w:sz w:val="24"/>
          <w:szCs w:val="24"/>
        </w:rPr>
      </w:pPr>
      <w:r w:rsidRPr="00FB7BF3">
        <w:rPr>
          <w:rFonts w:ascii="Comic Sans MS" w:hAnsi="Comic Sans MS"/>
          <w:sz w:val="24"/>
          <w:szCs w:val="24"/>
        </w:rPr>
        <w:t>Actualmente se investiga cómo interactúan estos factores entre sí cuando estimulan o impiden el bienestar personal.</w:t>
      </w:r>
    </w:p>
    <w:p w14:paraId="522CFCD7" w14:textId="22EC97F4" w:rsidR="00233811" w:rsidRDefault="00233811" w:rsidP="00FB7BF3">
      <w:pPr>
        <w:jc w:val="both"/>
        <w:rPr>
          <w:rFonts w:ascii="Comic Sans MS" w:hAnsi="Comic Sans MS"/>
          <w:sz w:val="24"/>
          <w:szCs w:val="24"/>
        </w:rPr>
      </w:pPr>
    </w:p>
    <w:p w14:paraId="698E28EE" w14:textId="0DC522A2" w:rsidR="00233811" w:rsidRDefault="00233811" w:rsidP="00FB7BF3">
      <w:pPr>
        <w:jc w:val="both"/>
        <w:rPr>
          <w:rFonts w:ascii="Comic Sans MS" w:hAnsi="Comic Sans MS"/>
          <w:sz w:val="24"/>
          <w:szCs w:val="24"/>
        </w:rPr>
      </w:pPr>
    </w:p>
    <w:p w14:paraId="5ECE511B" w14:textId="77777777" w:rsidR="00233811" w:rsidRPr="00FB7BF3" w:rsidRDefault="00233811" w:rsidP="00FB7BF3">
      <w:pPr>
        <w:jc w:val="both"/>
        <w:rPr>
          <w:rFonts w:ascii="Comic Sans MS" w:hAnsi="Comic Sans MS"/>
          <w:sz w:val="24"/>
          <w:szCs w:val="24"/>
        </w:rPr>
      </w:pPr>
    </w:p>
    <w:p w14:paraId="49000AB4" w14:textId="2C0A51C0" w:rsidR="00FB7BF3" w:rsidRPr="00233811" w:rsidRDefault="00FB7BF3" w:rsidP="00FB7BF3">
      <w:pPr>
        <w:jc w:val="both"/>
        <w:rPr>
          <w:rFonts w:ascii="Comic Sans MS" w:hAnsi="Comic Sans MS"/>
          <w:b/>
          <w:bCs/>
          <w:sz w:val="24"/>
          <w:szCs w:val="24"/>
        </w:rPr>
      </w:pPr>
      <w:r w:rsidRPr="00FB7BF3">
        <w:rPr>
          <w:rFonts w:ascii="Comic Sans MS" w:hAnsi="Comic Sans MS"/>
          <w:b/>
          <w:bCs/>
          <w:sz w:val="24"/>
          <w:szCs w:val="24"/>
        </w:rPr>
        <w:lastRenderedPageBreak/>
        <w:t>3.4. LA TEORÍA HUMANISTA DE C. ROGERS.</w:t>
      </w:r>
    </w:p>
    <w:p w14:paraId="21A78677"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 xml:space="preserve">C </w:t>
      </w:r>
      <w:proofErr w:type="spellStart"/>
      <w:r w:rsidRPr="00233811">
        <w:rPr>
          <w:rFonts w:ascii="Comic Sans MS" w:hAnsi="Comic Sans MS"/>
          <w:b/>
          <w:bCs/>
          <w:sz w:val="24"/>
          <w:szCs w:val="24"/>
        </w:rPr>
        <w:t>RogersC</w:t>
      </w:r>
      <w:proofErr w:type="spellEnd"/>
      <w:r w:rsidRPr="00233811">
        <w:rPr>
          <w:rFonts w:ascii="Comic Sans MS" w:hAnsi="Comic Sans MS"/>
          <w:b/>
          <w:bCs/>
          <w:sz w:val="24"/>
          <w:szCs w:val="24"/>
        </w:rPr>
        <w:t>. Rogers</w:t>
      </w:r>
      <w:r w:rsidRPr="00FB7BF3">
        <w:rPr>
          <w:rFonts w:ascii="Comic Sans MS" w:hAnsi="Comic Sans MS"/>
          <w:sz w:val="24"/>
          <w:szCs w:val="24"/>
        </w:rPr>
        <w:t xml:space="preserve"> (1902-1987) desarrolló una psicología humanista cuyo objetivo no es controlar la conducta humana, sino comprender la personalidad.</w:t>
      </w:r>
    </w:p>
    <w:p w14:paraId="32DE4C5D"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Para Rogers, la conducta es “el intento de un organismo de alcanzar un objetivo: satisfacer sus necesidades conforme las percibe”. Esta definición difiere de la teoría del aprendizaje, que considera la conducta como una respuesta a los estímulos, y del psicoanálisis, que enfatiza la determinación inconsciente de la conducta. La conducta es la respuesta a la percepción que tiene el individuo de sus necesidades.</w:t>
      </w:r>
    </w:p>
    <w:p w14:paraId="45810886" w14:textId="0230C66A" w:rsidR="00233811" w:rsidRPr="00FB7BF3" w:rsidRDefault="00FB7BF3" w:rsidP="00FB7BF3">
      <w:pPr>
        <w:jc w:val="both"/>
        <w:rPr>
          <w:rFonts w:ascii="Comic Sans MS" w:hAnsi="Comic Sans MS"/>
          <w:sz w:val="24"/>
          <w:szCs w:val="24"/>
        </w:rPr>
      </w:pPr>
      <w:r w:rsidRPr="00FB7BF3">
        <w:rPr>
          <w:rFonts w:ascii="Comic Sans MS" w:hAnsi="Comic Sans MS"/>
          <w:sz w:val="24"/>
          <w:szCs w:val="24"/>
        </w:rPr>
        <w:t>La psicología humanista sostiene que la vida es un proceso dinámico y cada persona puede desarrollar sus competencias personales e interpersonales. Una persona integral asume su experiencia con sus capacidades y limitaciones y tiene estas características: deja de usar fachadas externas, renuncia a las obligaciones sociales no asumidas, su objetivo no es satisfacer a los demás, acepta a los demás con sus limitaciones y tiene coherencia interna y un proyecto vital.</w:t>
      </w:r>
    </w:p>
    <w:p w14:paraId="3474ED1C" w14:textId="243879CC"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Rogers reconoció que la conducta de la persona está condicionada por su constitución biológica, las fuerzas sociales y las experiencias pasadas, pero además defendió la libertad personal. “Yo soy el único responsable de mis propias acciones y sus consecuencias”. La estructura del yo, o el concepto de “quién soy”, emerge de forma gradual de la interacción del organismo y el ambiente. La tarea fundamental del ser humano es la “autorrealización del yo”, y, si no se desvía del desarrollo por los acontecimientos, puede conseguir ser una persona reflexiva, abierta a nuevas experiencias, respetuosa consigo misma y tolerante con los demás. La persona desadaptada será cerrada, rígida y </w:t>
      </w:r>
      <w:proofErr w:type="spellStart"/>
      <w:r w:rsidRPr="00FB7BF3">
        <w:rPr>
          <w:rFonts w:ascii="Comic Sans MS" w:hAnsi="Comic Sans MS"/>
          <w:sz w:val="24"/>
          <w:szCs w:val="24"/>
        </w:rPr>
        <w:t>autodespreciativa</w:t>
      </w:r>
      <w:proofErr w:type="spellEnd"/>
      <w:r w:rsidRPr="00FB7BF3">
        <w:rPr>
          <w:rFonts w:ascii="Comic Sans MS" w:hAnsi="Comic Sans MS"/>
          <w:sz w:val="24"/>
          <w:szCs w:val="24"/>
        </w:rPr>
        <w:t>.</w:t>
      </w:r>
    </w:p>
    <w:p w14:paraId="4A6F5C8F" w14:textId="25A53DD0"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concepto de sí mismo es crucial en la teoría de Rogers. Consiste en la configuración organizada de percepciones conscientes, valores e ideales que conforman la imagen personal. La función del sí mismo es simbolizar la experiencia, tomar conciencia de la realidad. El sí mismo real (o autoconcepto), cómo somos en realidad, es diferente del sí mismo ideal, aquello que nos gustaría ser.</w:t>
      </w:r>
    </w:p>
    <w:p w14:paraId="520154CF" w14:textId="5AC04FD4"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Rogers consideró que la diferencia entre la persona sana y la desadaptada se debe a la congruencia o incongruencia entre el yo y la experiencia. Para corregir las distorsiones o incongruencias personales desarrolló la “psicoterapia no directiva” o “terapia centrada en el cliente”. Las tres </w:t>
      </w:r>
      <w:r w:rsidRPr="00FB7BF3">
        <w:rPr>
          <w:rFonts w:ascii="Comic Sans MS" w:hAnsi="Comic Sans MS"/>
          <w:sz w:val="24"/>
          <w:szCs w:val="24"/>
        </w:rPr>
        <w:lastRenderedPageBreak/>
        <w:t>actitudes básicas de un terapeuta son la empatía, la autenticidad y la aceptación del cliente. Este, al verse aceptado, verbalizará sus sentimientos y asumirá el cambio personal.</w:t>
      </w:r>
    </w:p>
    <w:p w14:paraId="3DDE46D3" w14:textId="77777777" w:rsidR="00FB7BF3" w:rsidRPr="00FB7BF3" w:rsidRDefault="00FB7BF3" w:rsidP="00FB7BF3">
      <w:pPr>
        <w:jc w:val="both"/>
        <w:rPr>
          <w:rFonts w:ascii="Comic Sans MS" w:hAnsi="Comic Sans MS"/>
          <w:b/>
          <w:bCs/>
          <w:sz w:val="24"/>
          <w:szCs w:val="24"/>
        </w:rPr>
      </w:pPr>
      <w:r w:rsidRPr="00FB7BF3">
        <w:rPr>
          <w:rFonts w:ascii="Comic Sans MS" w:hAnsi="Comic Sans MS"/>
          <w:b/>
          <w:bCs/>
          <w:sz w:val="24"/>
          <w:szCs w:val="24"/>
        </w:rPr>
        <w:t>3.5. LA TEORÍA DEL APRENDIZAJE SOCIAL.</w:t>
      </w:r>
    </w:p>
    <w:p w14:paraId="7CC5B05F" w14:textId="125CDD22"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El conductismo clásico afirma que la conducta es específica de la situación y varía en el transcurso del tiempo cuando cambian las circunstancias; por este motivo, no valora los rasgos de personalidad. Los teóricos del aprendizaje social, como </w:t>
      </w:r>
      <w:r w:rsidRPr="00233811">
        <w:rPr>
          <w:rFonts w:ascii="Comic Sans MS" w:hAnsi="Comic Sans MS"/>
          <w:b/>
          <w:bCs/>
          <w:sz w:val="24"/>
          <w:szCs w:val="24"/>
        </w:rPr>
        <w:t>A. Bandura y J. Rotter</w:t>
      </w:r>
      <w:r w:rsidRPr="00FB7BF3">
        <w:rPr>
          <w:rFonts w:ascii="Comic Sans MS" w:hAnsi="Comic Sans MS"/>
          <w:sz w:val="24"/>
          <w:szCs w:val="24"/>
        </w:rPr>
        <w:t>, consideran que el individuo y el ambiente se influyen mutuamente. Estos autores incluyen las cogniciones en el análisis de la conducta, porque piensan que las personas planifican sus actividades, tienen expectativas sobre los acontecimientos e interpretan sus circunstancias vitales.</w:t>
      </w:r>
    </w:p>
    <w:p w14:paraId="470C255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conducta es propositiva, cada persona es un agente activo, capaz de conocerse a sí mismo (valorar los refuerzos que recibe), regula su conducta (anticipar las consecuencias de sus actos) y afrontar los problemas de la vida cotidiana. Las situaciones sociales se diferencian por su poder para poder producir determinadas conductas. No existen muchas diferencias en la conducta de la gente cuando se encuentran en una iglesia, pero cuando acuden a una fiesta es distinto. Las variables personales tienen mayor impacto cuando las demandas situacionales son ambiguas.</w:t>
      </w:r>
    </w:p>
    <w:p w14:paraId="53FE1A24" w14:textId="0F9C23D1"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A </w:t>
      </w:r>
      <w:proofErr w:type="spellStart"/>
      <w:r w:rsidRPr="00FB7BF3">
        <w:rPr>
          <w:rFonts w:ascii="Comic Sans MS" w:hAnsi="Comic Sans MS"/>
          <w:sz w:val="24"/>
          <w:szCs w:val="24"/>
        </w:rPr>
        <w:t>BanduraA.Bandura</w:t>
      </w:r>
      <w:proofErr w:type="spellEnd"/>
      <w:r w:rsidRPr="00FB7BF3">
        <w:rPr>
          <w:rFonts w:ascii="Comic Sans MS" w:hAnsi="Comic Sans MS"/>
          <w:sz w:val="24"/>
          <w:szCs w:val="24"/>
        </w:rPr>
        <w:t xml:space="preserve"> reconoce la importancia del ambiente social para el desarrollo de la personalidad y es partidario del determinismo recíproco, es decir, que el mundo y el comportamiento de una persona se condicionan mutuamente.</w:t>
      </w:r>
    </w:p>
    <w:p w14:paraId="1B5C4F25" w14:textId="7416C0D2" w:rsidR="00FB7BF3" w:rsidRPr="00FB7BF3" w:rsidRDefault="00FB7BF3" w:rsidP="00FB7BF3">
      <w:pPr>
        <w:jc w:val="both"/>
        <w:rPr>
          <w:rFonts w:ascii="Comic Sans MS" w:hAnsi="Comic Sans MS"/>
          <w:sz w:val="24"/>
          <w:szCs w:val="24"/>
        </w:rPr>
      </w:pPr>
      <w:r w:rsidRPr="00FB7BF3">
        <w:rPr>
          <w:rFonts w:ascii="Comic Sans MS" w:hAnsi="Comic Sans MS"/>
          <w:sz w:val="24"/>
          <w:szCs w:val="24"/>
        </w:rPr>
        <w:t>Bandura considera que la personalidad es una interacción de tres elementos: el ambiente, el comportamiento y los procesos psicológicos de las personas (imaginación y lenguaje). Y señala que la personalidad depende de los modelos que vemos y de lo que otros afirman sobre el modo de ser social.</w:t>
      </w:r>
    </w:p>
    <w:p w14:paraId="39DFC9E3" w14:textId="27F02576"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obra de J. Rotter supone un intento de integrar la teoría del aprendizaje (conductismo) y los factores cognitivos, porque es el significado subjetivo y la interpretación del ambiente lo que en realidad regula nuestras vidas. Rotter introduce en la psicología de la personalidad cuatro conceptos importantes: el potencial, conductual, el valor del refuerzo, las expectativas y la situación psicológica.</w:t>
      </w:r>
    </w:p>
    <w:p w14:paraId="0E8C0041" w14:textId="42D9EC5E" w:rsidR="00FB7BF3" w:rsidRPr="00FB7BF3" w:rsidRDefault="00FB7BF3" w:rsidP="00FB7BF3">
      <w:pPr>
        <w:jc w:val="both"/>
        <w:rPr>
          <w:rFonts w:ascii="Comic Sans MS" w:hAnsi="Comic Sans MS"/>
          <w:sz w:val="24"/>
          <w:szCs w:val="24"/>
        </w:rPr>
      </w:pPr>
      <w:r w:rsidRPr="00FB7BF3">
        <w:rPr>
          <w:rFonts w:ascii="Comic Sans MS" w:hAnsi="Comic Sans MS"/>
          <w:sz w:val="24"/>
          <w:szCs w:val="24"/>
        </w:rPr>
        <w:lastRenderedPageBreak/>
        <w:t>El potencial conductual (PC) es la probabilidad de que una conducta específica suceda en una situación determinada. Para Rotter, la conducta engloba distintas respuestas, como movimientos, expresiones verbales o reacciones cognitivas y emocionales. El potencial conductual surge en función de la expectativa del refuerzo que seguirá a la conducta y del valor del refuerzo que tenga para el sujeto. Podemos predecir la conducta si multiplicamos la expectativa de la recompensa por su valor.</w:t>
      </w:r>
    </w:p>
    <w:p w14:paraId="0EEF10C6" w14:textId="3D4DBD72"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valor del refuerzo (VR) es la preferencia subjetiva que mostramos por ciertos refuerzos frente a otros. Si ayudamos a pintar la casa a nuestra amiga, podemos conformarnos con su agradecimiento verbal o exigir una recompensa monetaria.</w:t>
      </w:r>
    </w:p>
    <w:p w14:paraId="6AD10974" w14:textId="6A699C72"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expectativa (E) es la probabilidad de obtener un refuerzo realizando una conducta determinada. Las expectativas se basan en la experiencia previa de cada sujeto y destacan dos tipos:</w:t>
      </w:r>
    </w:p>
    <w:p w14:paraId="5D4A112F" w14:textId="70A3C00A"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*Expectativa interna: creer que la obtención de metas y objetivos depende de las propias acciones.</w:t>
      </w:r>
    </w:p>
    <w:p w14:paraId="04A230E7" w14:textId="550B3EC9"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*Expectativa externa: creer que los acontecimientos están fuera de nuestro control. Si una persona cree que no hay conexión entre su conducta y la recompensa, no se esforzará por conseguirla.</w:t>
      </w:r>
    </w:p>
    <w:p w14:paraId="3486F56E" w14:textId="2B74884D" w:rsidR="00FB7BF3" w:rsidRPr="00FB7BF3" w:rsidRDefault="00FB7BF3" w:rsidP="00FB7BF3">
      <w:pPr>
        <w:jc w:val="both"/>
        <w:rPr>
          <w:rFonts w:ascii="Comic Sans MS" w:hAnsi="Comic Sans MS"/>
          <w:sz w:val="24"/>
          <w:szCs w:val="24"/>
        </w:rPr>
      </w:pPr>
      <w:r w:rsidRPr="00FB7BF3">
        <w:rPr>
          <w:rFonts w:ascii="Comic Sans MS" w:hAnsi="Comic Sans MS"/>
          <w:sz w:val="24"/>
          <w:szCs w:val="24"/>
        </w:rPr>
        <w:t>Rotter acuñó el término locus de control para diferenciar a las personas internas, que creen que el éxito o fracaso se debe a sus acciones, de las externas, que creen no tener control sobre su destino.</w:t>
      </w:r>
    </w:p>
    <w:p w14:paraId="7A0C965E" w14:textId="309DBF4D" w:rsidR="00FB7BF3" w:rsidRPr="00FB7BF3" w:rsidRDefault="00FB7BF3" w:rsidP="00FB7BF3">
      <w:pPr>
        <w:jc w:val="both"/>
        <w:rPr>
          <w:rFonts w:ascii="Comic Sans MS" w:hAnsi="Comic Sans MS"/>
          <w:sz w:val="24"/>
          <w:szCs w:val="24"/>
        </w:rPr>
      </w:pPr>
      <w:r w:rsidRPr="00FB7BF3">
        <w:rPr>
          <w:rFonts w:ascii="Comic Sans MS" w:hAnsi="Comic Sans MS"/>
          <w:sz w:val="24"/>
          <w:szCs w:val="24"/>
        </w:rPr>
        <w:t>El locus de control interno significa que el individuo controla el ambiente mediante sus acciones y se siente responsable de su conducta. El cambio, el locus de control externo implica que la persona cree que su vida es el resultado de la suerte o el azar y no puede hacer nada por cambiarla.</w:t>
      </w:r>
    </w:p>
    <w:p w14:paraId="1EC35873" w14:textId="00B59F61"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La situación psicológica depende de cómo cada persona percibe e interpreta la etapa que vive. La importancia de la situación queda plasmada por la capacidad de individuo para adaptarse a los cambios ambientales, discriminar unas circunstancias de otras y evaluar las consecuencias de sus actos.</w:t>
      </w:r>
    </w:p>
    <w:p w14:paraId="7F6F6AEA" w14:textId="77777777" w:rsidR="00FB7BF3" w:rsidRPr="00233811" w:rsidRDefault="00FB7BF3" w:rsidP="00FB7BF3">
      <w:pPr>
        <w:jc w:val="both"/>
        <w:rPr>
          <w:rFonts w:ascii="Comic Sans MS" w:hAnsi="Comic Sans MS"/>
          <w:b/>
          <w:bCs/>
          <w:sz w:val="24"/>
          <w:szCs w:val="24"/>
        </w:rPr>
      </w:pPr>
      <w:r w:rsidRPr="00233811">
        <w:rPr>
          <w:rFonts w:ascii="Comic Sans MS" w:hAnsi="Comic Sans MS"/>
          <w:b/>
          <w:bCs/>
          <w:sz w:val="24"/>
          <w:szCs w:val="24"/>
        </w:rPr>
        <w:t>4. LOS TRASTORNOS DE LA PERSONALIDAD.</w:t>
      </w:r>
    </w:p>
    <w:p w14:paraId="00C6A32F" w14:textId="2EC0B1D5"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Un trastorno de la personalidad aparece al final de la adolescencia o al comienzo de la vida adulta. El modelo de T. </w:t>
      </w:r>
      <w:proofErr w:type="spellStart"/>
      <w:r w:rsidRPr="00FB7BF3">
        <w:rPr>
          <w:rFonts w:ascii="Comic Sans MS" w:hAnsi="Comic Sans MS"/>
          <w:sz w:val="24"/>
          <w:szCs w:val="24"/>
        </w:rPr>
        <w:t>Millon</w:t>
      </w:r>
      <w:proofErr w:type="spellEnd"/>
      <w:r w:rsidRPr="00FB7BF3">
        <w:rPr>
          <w:rFonts w:ascii="Comic Sans MS" w:hAnsi="Comic Sans MS"/>
          <w:sz w:val="24"/>
          <w:szCs w:val="24"/>
        </w:rPr>
        <w:t xml:space="preserve"> define un trastorno en función de la presencia o ausencia de un grupo de rasgos. Es un patrón de </w:t>
      </w:r>
      <w:r w:rsidRPr="00FB7BF3">
        <w:rPr>
          <w:rFonts w:ascii="Comic Sans MS" w:hAnsi="Comic Sans MS"/>
          <w:sz w:val="24"/>
          <w:szCs w:val="24"/>
        </w:rPr>
        <w:lastRenderedPageBreak/>
        <w:t>conducta anormal que se extiende a un grupo de situaciones personales o sociales, produce un malestar significativo y suele ser de larga duración.</w:t>
      </w:r>
    </w:p>
    <w:p w14:paraId="3EFCF1D4" w14:textId="31730F72"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antisocial (antes psicópata).</w:t>
      </w:r>
      <w:r w:rsidRPr="00FB7BF3">
        <w:rPr>
          <w:rFonts w:ascii="Comic Sans MS" w:hAnsi="Comic Sans MS"/>
          <w:sz w:val="24"/>
          <w:szCs w:val="24"/>
        </w:rPr>
        <w:t xml:space="preserve"> Se trata de un individuo frío, duro e insensible, ambicioso y agresivo, con baja tolerancia a la frustración. No se inhibe ante el peligro o el castigo. Descuida los derechos y el bienestar de los demás. Sus patrones cognitivos son rígidos e inflexibles, evita las emociones tiernas por considerarlas signos de debilidad.</w:t>
      </w:r>
    </w:p>
    <w:p w14:paraId="18E1FED0" w14:textId="262464CD"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narcisista</w:t>
      </w:r>
      <w:r w:rsidRPr="00FB7BF3">
        <w:rPr>
          <w:rFonts w:ascii="Comic Sans MS" w:hAnsi="Comic Sans MS"/>
          <w:sz w:val="24"/>
          <w:szCs w:val="24"/>
        </w:rPr>
        <w:t>. Es presuntuoso, esnob, mimado y explorador. Sobrevalora su importancia personal. Dirige sus afectos hacia sí mismo más que hacia otros. Espera que los demás reconozcan su valor único. Quiere ser el centro de atención, es emocionalmente frágil y se comporta de forma exhibicionista.</w:t>
      </w:r>
    </w:p>
    <w:p w14:paraId="653EF210" w14:textId="5D3BE4E3"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dependiente</w:t>
      </w:r>
      <w:r w:rsidRPr="00FB7BF3">
        <w:rPr>
          <w:rFonts w:ascii="Comic Sans MS" w:hAnsi="Comic Sans MS"/>
          <w:sz w:val="24"/>
          <w:szCs w:val="24"/>
        </w:rPr>
        <w:t>. Se caracteriza por la docilidad. Tiene sensación de falta de ayuda, de apoyo y de reafirmación, baja autoestima y sentimientos de inferioridad; prefiere abdicar de la propia responsabilidad y control en los demás. Cuando está solo, es incapaz de desarrollar una vida constructiva y presenta falta de habilidades para interactuar en su ambiente.</w:t>
      </w:r>
    </w:p>
    <w:p w14:paraId="3D69A06E" w14:textId="5DC8BF31"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histriónica</w:t>
      </w:r>
      <w:r w:rsidRPr="00FB7BF3">
        <w:rPr>
          <w:rFonts w:ascii="Comic Sans MS" w:hAnsi="Comic Sans MS"/>
          <w:sz w:val="24"/>
          <w:szCs w:val="24"/>
        </w:rPr>
        <w:t>. Es superficial, caprichoso y sin empatía. Su conducta es dramática, exagerada y afectivamente frágil, y sus relaciones interpersonales se caracterizan por la inmadurez, la seducción y la manipulación.</w:t>
      </w:r>
    </w:p>
    <w:p w14:paraId="5F02135D" w14:textId="795B95C3"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pasiva-agresiva</w:t>
      </w:r>
      <w:r w:rsidRPr="00FB7BF3">
        <w:rPr>
          <w:rFonts w:ascii="Comic Sans MS" w:hAnsi="Comic Sans MS"/>
          <w:sz w:val="24"/>
          <w:szCs w:val="24"/>
        </w:rPr>
        <w:t>. Personalidad ambivalente y negativista. Tendencia a ser opositor, no complaciente, malhumorado, pesimista y quejica. Suele estar descontento y desmoralizar a los demás. El pasivo-agresivo muestra rápidos cambios de humor, y parece inquieto, inestable y errático en sus sentimientos.</w:t>
      </w:r>
    </w:p>
    <w:p w14:paraId="3DA5418B" w14:textId="498D474F"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obsesivo-compulsiva</w:t>
      </w:r>
      <w:r w:rsidRPr="00FB7BF3">
        <w:rPr>
          <w:rFonts w:ascii="Comic Sans MS" w:hAnsi="Comic Sans MS"/>
          <w:sz w:val="24"/>
          <w:szCs w:val="24"/>
        </w:rPr>
        <w:t>. Tiene tendencia a construir su mundo en términos de reglas y normas, esquemas y jerarquías. Se relaciona con los demás según su rango y estatus. Los valores convencionales son las reglas con las que vive. Es afectivamente reprimido, solemne y serio.</w:t>
      </w:r>
    </w:p>
    <w:p w14:paraId="07D05262"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por evitación</w:t>
      </w:r>
      <w:r w:rsidRPr="00FB7BF3">
        <w:rPr>
          <w:rFonts w:ascii="Comic Sans MS" w:hAnsi="Comic Sans MS"/>
          <w:sz w:val="24"/>
          <w:szCs w:val="24"/>
        </w:rPr>
        <w:t>. Se caracteriza por sentimientos de aislamiento y soledad combinados con temor al rechazo y la humillación. Es hipersensible, posee baja autoestima y es reacio a entablar relaciones interpersonales.</w:t>
      </w:r>
    </w:p>
    <w:p w14:paraId="5DF527C2" w14:textId="77777777" w:rsidR="00FB7BF3" w:rsidRPr="00FB7BF3" w:rsidRDefault="00FB7BF3" w:rsidP="00FB7BF3">
      <w:pPr>
        <w:jc w:val="both"/>
        <w:rPr>
          <w:rFonts w:ascii="Comic Sans MS" w:hAnsi="Comic Sans MS"/>
          <w:sz w:val="24"/>
          <w:szCs w:val="24"/>
        </w:rPr>
      </w:pPr>
    </w:p>
    <w:p w14:paraId="0E015758" w14:textId="4BF58A13"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lastRenderedPageBreak/>
        <w:t>*Personalidad esquizoide</w:t>
      </w:r>
      <w:r w:rsidRPr="00FB7BF3">
        <w:rPr>
          <w:rFonts w:ascii="Comic Sans MS" w:hAnsi="Comic Sans MS"/>
          <w:sz w:val="24"/>
          <w:szCs w:val="24"/>
        </w:rPr>
        <w:t>. Consiste en la incapacidad para percibir el humor o las necesidades de los demás. La persona esquizoide es insensible y poco comunicativa. Es impreciso sobre sus metas, indeciso en sus acciones, permanece absorto en sí mismo y está aislado socialmente. Trabaja calladamente y rara vez atrae la atención de quienes están en contacto con él.</w:t>
      </w:r>
    </w:p>
    <w:p w14:paraId="30856CD4" w14:textId="25BED5B8"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esquizotípica</w:t>
      </w:r>
      <w:r w:rsidRPr="00FB7BF3">
        <w:rPr>
          <w:rFonts w:ascii="Comic Sans MS" w:hAnsi="Comic Sans MS"/>
          <w:sz w:val="24"/>
          <w:szCs w:val="24"/>
        </w:rPr>
        <w:t>. Tiene una conducta errática y parece excéntrico y extravagante en sus acciones. Prefiere el aislamiento social. Su estilo cognitivo es reflexivo y autista; es incapaz de orientar sus pensamientos de forma lógica. La expresión afectiva es apática e insensible y suele considerarse a sí mismo desamparado, vacío y sin sentido de la vida.</w:t>
      </w:r>
    </w:p>
    <w:p w14:paraId="4607643B" w14:textId="2519AD04"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límite</w:t>
      </w:r>
      <w:r w:rsidRPr="00FB7BF3">
        <w:rPr>
          <w:rFonts w:ascii="Comic Sans MS" w:hAnsi="Comic Sans MS"/>
          <w:sz w:val="24"/>
          <w:szCs w:val="24"/>
        </w:rPr>
        <w:t>. Puede parecer impulsivo, desarrolla crisis espontáneas e inesperadas, por lo que su conducta es impredecible. Se comporta de forma paradójica, aunque necesita el afecto de los demás, actúa de forma manipuladora y variable.</w:t>
      </w:r>
    </w:p>
    <w:p w14:paraId="52AFFC57" w14:textId="3975425B"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*Personalidad paranoide</w:t>
      </w:r>
      <w:r w:rsidRPr="00FB7BF3">
        <w:rPr>
          <w:rFonts w:ascii="Comic Sans MS" w:hAnsi="Comic Sans MS"/>
          <w:sz w:val="24"/>
          <w:szCs w:val="24"/>
        </w:rPr>
        <w:t>. Es la tendencia a estar siempre en guardia y a desconfiar de los demás, combinada con el deseo de estar libre de relaciones personales íntimas, en las que exista una pérdida de poder, de independencia y autocontrol. La persona se vuelve suspicaz, resentida y hostil.</w:t>
      </w:r>
    </w:p>
    <w:p w14:paraId="1638407A" w14:textId="77777777" w:rsidR="00FB7BF3" w:rsidRPr="00233811" w:rsidRDefault="00FB7BF3" w:rsidP="00FB7BF3">
      <w:pPr>
        <w:jc w:val="both"/>
        <w:rPr>
          <w:rFonts w:ascii="Comic Sans MS" w:hAnsi="Comic Sans MS"/>
          <w:b/>
          <w:bCs/>
          <w:sz w:val="24"/>
          <w:szCs w:val="24"/>
        </w:rPr>
      </w:pPr>
      <w:r w:rsidRPr="00233811">
        <w:rPr>
          <w:rFonts w:ascii="Comic Sans MS" w:hAnsi="Comic Sans MS"/>
          <w:b/>
          <w:bCs/>
          <w:sz w:val="24"/>
          <w:szCs w:val="24"/>
        </w:rPr>
        <w:t>5. EVALUACIÓN DE LA PERSONALIDAD.</w:t>
      </w:r>
    </w:p>
    <w:p w14:paraId="48273222" w14:textId="650F3CA1"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La evaluación de la personalidad consiste en estimar qué tipo de características, rasgos o formas de ser posee un individuo, valorar si esos rasgos le hacen apto o no para realizar ciertos trabajos, o para hacer un diagnóstico, conocer si </w:t>
      </w:r>
      <w:proofErr w:type="gramStart"/>
      <w:r w:rsidRPr="00FB7BF3">
        <w:rPr>
          <w:rFonts w:ascii="Comic Sans MS" w:hAnsi="Comic Sans MS"/>
          <w:sz w:val="24"/>
          <w:szCs w:val="24"/>
        </w:rPr>
        <w:t>una personas</w:t>
      </w:r>
      <w:proofErr w:type="gramEnd"/>
      <w:r w:rsidRPr="00FB7BF3">
        <w:rPr>
          <w:rFonts w:ascii="Comic Sans MS" w:hAnsi="Comic Sans MS"/>
          <w:sz w:val="24"/>
          <w:szCs w:val="24"/>
        </w:rPr>
        <w:t xml:space="preserve"> es obsesiva o narcisista.</w:t>
      </w:r>
    </w:p>
    <w:p w14:paraId="01CD579A" w14:textId="1495E5F3" w:rsidR="00FB7BF3" w:rsidRPr="00FB7BF3" w:rsidRDefault="00FB7BF3" w:rsidP="00FB7BF3">
      <w:pPr>
        <w:jc w:val="both"/>
        <w:rPr>
          <w:rFonts w:ascii="Comic Sans MS" w:hAnsi="Comic Sans MS"/>
          <w:sz w:val="24"/>
          <w:szCs w:val="24"/>
        </w:rPr>
      </w:pPr>
      <w:r w:rsidRPr="00FB7BF3">
        <w:rPr>
          <w:rFonts w:ascii="Comic Sans MS" w:hAnsi="Comic Sans MS"/>
          <w:sz w:val="24"/>
          <w:szCs w:val="24"/>
        </w:rPr>
        <w:t>Los psicólogos analizan la personalidad por diversos motivos: saber cómo son las personas para establecer diferencias individuales y para realizar un estudio terapéutico en la investigación de la personalidad. Los procedimientos más extendidos en la evaluación de la personalidad son las pruebas verbales, las entrevistas, los cuestionarios o las escalas.</w:t>
      </w:r>
    </w:p>
    <w:p w14:paraId="341A6F66" w14:textId="55A35F9C" w:rsidR="00FB7BF3" w:rsidRPr="00233811" w:rsidRDefault="00FB7BF3" w:rsidP="00FB7BF3">
      <w:pPr>
        <w:jc w:val="both"/>
        <w:rPr>
          <w:rFonts w:ascii="Comic Sans MS" w:hAnsi="Comic Sans MS"/>
          <w:sz w:val="24"/>
          <w:szCs w:val="24"/>
          <w:u w:val="single"/>
        </w:rPr>
      </w:pPr>
      <w:r w:rsidRPr="00233811">
        <w:rPr>
          <w:rFonts w:ascii="Comic Sans MS" w:hAnsi="Comic Sans MS"/>
          <w:sz w:val="24"/>
          <w:szCs w:val="24"/>
          <w:u w:val="single"/>
        </w:rPr>
        <w:t>Tradicionalmente los psicólogos de la personalidad han seguido dos enfoques:</w:t>
      </w:r>
    </w:p>
    <w:p w14:paraId="753076F1"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*El enfoque clínico</w:t>
      </w:r>
      <w:r w:rsidRPr="00FB7BF3">
        <w:rPr>
          <w:rFonts w:ascii="Comic Sans MS" w:hAnsi="Comic Sans MS"/>
          <w:sz w:val="24"/>
          <w:szCs w:val="24"/>
        </w:rPr>
        <w:t xml:space="preserve"> es cualitativo, utiliza pruebas proyectivas y formula hipótesis sobre la estructura y los procesos de personalidad. Los cuestionarios clínicos no deben ser utilizados para la selección del personal.</w:t>
      </w:r>
    </w:p>
    <w:p w14:paraId="5F4FE20D" w14:textId="77777777" w:rsidR="00FB7BF3" w:rsidRPr="00FB7BF3" w:rsidRDefault="00FB7BF3" w:rsidP="00FB7BF3">
      <w:pPr>
        <w:jc w:val="both"/>
        <w:rPr>
          <w:rFonts w:ascii="Comic Sans MS" w:hAnsi="Comic Sans MS"/>
          <w:sz w:val="24"/>
          <w:szCs w:val="24"/>
        </w:rPr>
      </w:pPr>
    </w:p>
    <w:p w14:paraId="1225D3EA" w14:textId="7797D6AF"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lastRenderedPageBreak/>
        <w:t>*El enfoque psicométrico</w:t>
      </w:r>
      <w:r w:rsidRPr="00FB7BF3">
        <w:rPr>
          <w:rFonts w:ascii="Comic Sans MS" w:hAnsi="Comic Sans MS"/>
          <w:sz w:val="24"/>
          <w:szCs w:val="24"/>
        </w:rPr>
        <w:t xml:space="preserve"> es, en cambio, cuantitativo, utiliza cuestionarios y mide las dimensiones de la personalidad con más objetividad. La evaluación de la personalidad se realiza para establecer las diferencias individuales en un determinado grupo.</w:t>
      </w:r>
    </w:p>
    <w:p w14:paraId="2E0AEEB3" w14:textId="1713F0D0" w:rsidR="00FB7BF3" w:rsidRPr="00233811" w:rsidRDefault="00FB7BF3" w:rsidP="00FB7BF3">
      <w:pPr>
        <w:jc w:val="both"/>
        <w:rPr>
          <w:rFonts w:ascii="Comic Sans MS" w:hAnsi="Comic Sans MS"/>
          <w:sz w:val="24"/>
          <w:szCs w:val="24"/>
          <w:u w:val="single"/>
        </w:rPr>
      </w:pPr>
      <w:r w:rsidRPr="00FB7BF3">
        <w:rPr>
          <w:rFonts w:ascii="Comic Sans MS" w:hAnsi="Comic Sans MS"/>
          <w:sz w:val="24"/>
          <w:szCs w:val="24"/>
        </w:rPr>
        <w:t xml:space="preserve">Los psicólogos disponen de </w:t>
      </w:r>
      <w:r w:rsidRPr="00233811">
        <w:rPr>
          <w:rFonts w:ascii="Comic Sans MS" w:hAnsi="Comic Sans MS"/>
          <w:sz w:val="24"/>
          <w:szCs w:val="24"/>
          <w:u w:val="single"/>
        </w:rPr>
        <w:t>diversos métodos de evaluación de la personalidad:</w:t>
      </w:r>
    </w:p>
    <w:p w14:paraId="25A6F91E" w14:textId="730A0B24"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1. Observación directa</w:t>
      </w:r>
      <w:r w:rsidRPr="00FB7BF3">
        <w:rPr>
          <w:rFonts w:ascii="Comic Sans MS" w:hAnsi="Comic Sans MS"/>
          <w:sz w:val="24"/>
          <w:szCs w:val="24"/>
        </w:rPr>
        <w:t>. Consiste en recoger información y registrar, de forma sistemática y estructurada, la ocurrencia y duración de las conductas espontáneas de algunas personas.</w:t>
      </w:r>
    </w:p>
    <w:p w14:paraId="1C69CBE4" w14:textId="635A4B0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2. Entrevista clínica.</w:t>
      </w:r>
      <w:r w:rsidRPr="00FB7BF3">
        <w:rPr>
          <w:rFonts w:ascii="Comic Sans MS" w:hAnsi="Comic Sans MS"/>
          <w:sz w:val="24"/>
          <w:szCs w:val="24"/>
        </w:rPr>
        <w:t xml:space="preserve"> Es un método que nos permite conocer la experiencia subjetiva de las personas. Existen entrevistas estructuradas con un </w:t>
      </w:r>
      <w:proofErr w:type="spellStart"/>
      <w:r w:rsidRPr="00FB7BF3">
        <w:rPr>
          <w:rFonts w:ascii="Comic Sans MS" w:hAnsi="Comic Sans MS"/>
          <w:sz w:val="24"/>
          <w:szCs w:val="24"/>
        </w:rPr>
        <w:t>guión</w:t>
      </w:r>
      <w:proofErr w:type="spellEnd"/>
      <w:r w:rsidRPr="00FB7BF3">
        <w:rPr>
          <w:rFonts w:ascii="Comic Sans MS" w:hAnsi="Comic Sans MS"/>
          <w:sz w:val="24"/>
          <w:szCs w:val="24"/>
        </w:rPr>
        <w:t xml:space="preserve"> previo y no estructuradas, y ambas son usadas en la psicoterapia.</w:t>
      </w:r>
    </w:p>
    <w:p w14:paraId="52CE1F4B" w14:textId="19FD3B90"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3. Cuestionarios de personalidad</w:t>
      </w:r>
      <w:r w:rsidRPr="00FB7BF3">
        <w:rPr>
          <w:rFonts w:ascii="Comic Sans MS" w:hAnsi="Comic Sans MS"/>
          <w:sz w:val="24"/>
          <w:szCs w:val="24"/>
        </w:rPr>
        <w:t>. En estos cuestionarios la persona contesta a múltiples ítems y selecciona una respuesta a cada ítem entre varias.</w:t>
      </w:r>
    </w:p>
    <w:p w14:paraId="5BDC22A8" w14:textId="22E2CBFF"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Algunos muy utilizados son:</w:t>
      </w:r>
    </w:p>
    <w:p w14:paraId="234E3498" w14:textId="71B8B074" w:rsidR="00FB7BF3" w:rsidRPr="00FB7BF3" w:rsidRDefault="00FB7BF3" w:rsidP="00FB7BF3">
      <w:pPr>
        <w:jc w:val="both"/>
        <w:rPr>
          <w:rFonts w:ascii="Comic Sans MS" w:hAnsi="Comic Sans MS"/>
          <w:sz w:val="24"/>
          <w:szCs w:val="24"/>
        </w:rPr>
      </w:pPr>
      <w:r w:rsidRPr="00FB7BF3">
        <w:rPr>
          <w:rFonts w:ascii="Comic Sans MS" w:hAnsi="Comic Sans MS"/>
          <w:sz w:val="24"/>
          <w:szCs w:val="24"/>
        </w:rPr>
        <w:t>*Cuestionario de personalidad de Cattell, 16 PF-5. Fue elaborado en 1949 por primera vez, y en 2011 se realizó la quinta versión. La prueba actual consta de 185 ítems destinados a medir los 16 rasgos primarios de personalidad. Es uno de los instrumentos utilizados para predecir la conducta de una persona en diferentes situaciones o actividades. Se emplea en la orientación personal, en la clínica y en diferentes organizaciones.</w:t>
      </w:r>
    </w:p>
    <w:p w14:paraId="7FE576CF" w14:textId="55564288"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*Cuestionario “BIG FIVE” (BFQ) (G. V. Capara, C. </w:t>
      </w:r>
      <w:proofErr w:type="spellStart"/>
      <w:r w:rsidRPr="00FB7BF3">
        <w:rPr>
          <w:rFonts w:ascii="Comic Sans MS" w:hAnsi="Comic Sans MS"/>
          <w:sz w:val="24"/>
          <w:szCs w:val="24"/>
        </w:rPr>
        <w:t>Barbaranelli</w:t>
      </w:r>
      <w:proofErr w:type="spellEnd"/>
      <w:r w:rsidRPr="00FB7BF3">
        <w:rPr>
          <w:rFonts w:ascii="Comic Sans MS" w:hAnsi="Comic Sans MS"/>
          <w:sz w:val="24"/>
          <w:szCs w:val="24"/>
        </w:rPr>
        <w:t xml:space="preserve"> y L. </w:t>
      </w:r>
      <w:proofErr w:type="spellStart"/>
      <w:r w:rsidRPr="00FB7BF3">
        <w:rPr>
          <w:rFonts w:ascii="Comic Sans MS" w:hAnsi="Comic Sans MS"/>
          <w:sz w:val="24"/>
          <w:szCs w:val="24"/>
        </w:rPr>
        <w:t>Borgogni</w:t>
      </w:r>
      <w:proofErr w:type="spellEnd"/>
      <w:r w:rsidRPr="00FB7BF3">
        <w:rPr>
          <w:rFonts w:ascii="Comic Sans MS" w:hAnsi="Comic Sans MS"/>
          <w:sz w:val="24"/>
          <w:szCs w:val="24"/>
        </w:rPr>
        <w:t>: Madrid, TEA). Consta de 132 ítems, con cinco alternativas de respuesta, y se utiliza en la educación y en la clínica.</w:t>
      </w:r>
    </w:p>
    <w:p w14:paraId="61226C86" w14:textId="694346ED"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*Inventario de personalidad NEO PI-R revisado (P.T. Costa y R.R. Mc </w:t>
      </w:r>
      <w:proofErr w:type="spellStart"/>
      <w:r w:rsidRPr="00FB7BF3">
        <w:rPr>
          <w:rFonts w:ascii="Comic Sans MS" w:hAnsi="Comic Sans MS"/>
          <w:sz w:val="24"/>
          <w:szCs w:val="24"/>
        </w:rPr>
        <w:t>Crae</w:t>
      </w:r>
      <w:proofErr w:type="spellEnd"/>
      <w:r w:rsidRPr="00FB7BF3">
        <w:rPr>
          <w:rFonts w:ascii="Comic Sans MS" w:hAnsi="Comic Sans MS"/>
          <w:sz w:val="24"/>
          <w:szCs w:val="24"/>
        </w:rPr>
        <w:t>: Madrid, TEA, 2008). Es el cuestionario más representativo, que evalúa los “cinco grandes” rasgos de personalidad. Consta de 240 elementos.</w:t>
      </w:r>
    </w:p>
    <w:p w14:paraId="00AA3DC8"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4. Test proyectivos</w:t>
      </w:r>
      <w:r w:rsidRPr="00FB7BF3">
        <w:rPr>
          <w:rFonts w:ascii="Comic Sans MS" w:hAnsi="Comic Sans MS"/>
          <w:sz w:val="24"/>
          <w:szCs w:val="24"/>
        </w:rPr>
        <w:t>. Es una prueba de carácter abierto, en la que el sujeto, a partir de     dibujos, manchas de tinta, palabras u objetos, narra sus historias e interpretaciones. Como los materiales de estas pruebas no tienen un significado preestablecido, se supone que cada uno proyecta sus necesidades, sentimientos y otros aspectos de su personalidad.</w:t>
      </w:r>
    </w:p>
    <w:p w14:paraId="1E10C0C1" w14:textId="77777777" w:rsidR="00FB7BF3" w:rsidRPr="00FB7BF3" w:rsidRDefault="00FB7BF3" w:rsidP="00FB7BF3">
      <w:pPr>
        <w:jc w:val="both"/>
        <w:rPr>
          <w:rFonts w:ascii="Comic Sans MS" w:hAnsi="Comic Sans MS"/>
          <w:sz w:val="24"/>
          <w:szCs w:val="24"/>
        </w:rPr>
      </w:pPr>
    </w:p>
    <w:p w14:paraId="61F387CF" w14:textId="5504E509"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lastRenderedPageBreak/>
        <w:t>* Test de Rorschach</w:t>
      </w:r>
      <w:r w:rsidRPr="00FB7BF3">
        <w:rPr>
          <w:rFonts w:ascii="Comic Sans MS" w:hAnsi="Comic Sans MS"/>
          <w:sz w:val="24"/>
          <w:szCs w:val="24"/>
        </w:rPr>
        <w:t>. Este psicólogo diseñó unas imágenes, que parecen manchas de tinta: algunas están coloreadas y otras están en blanco y negro. Se ha desarrollado un sistema de puntuación para determinar qué indican las respuestas del sujeto. La puntuación depende del modo en que se percibe el color, las formas u otros detalles de las imágenes. Este método ha sido criticado porque la calificación no es muy fiable y válida.</w:t>
      </w:r>
    </w:p>
    <w:p w14:paraId="56ADFA42" w14:textId="77777777" w:rsidR="00FB7BF3" w:rsidRPr="00FB7BF3" w:rsidRDefault="00FB7BF3" w:rsidP="00FB7BF3">
      <w:pPr>
        <w:jc w:val="both"/>
        <w:rPr>
          <w:rFonts w:ascii="Comic Sans MS" w:hAnsi="Comic Sans MS"/>
          <w:sz w:val="24"/>
          <w:szCs w:val="24"/>
        </w:rPr>
      </w:pPr>
      <w:r w:rsidRPr="00233811">
        <w:rPr>
          <w:rFonts w:ascii="Comic Sans MS" w:hAnsi="Comic Sans MS"/>
          <w:b/>
          <w:bCs/>
          <w:sz w:val="24"/>
          <w:szCs w:val="24"/>
        </w:rPr>
        <w:t>*Test de apercepción temática (TAT).</w:t>
      </w:r>
      <w:r w:rsidRPr="00FB7BF3">
        <w:rPr>
          <w:rFonts w:ascii="Comic Sans MS" w:hAnsi="Comic Sans MS"/>
          <w:sz w:val="24"/>
          <w:szCs w:val="24"/>
        </w:rPr>
        <w:t xml:space="preserve"> Fue desarrollado por H. Murray y se compone de 20 tarjetas que representan escenas ambiguas. En la realización de la prueba, se pide al sujeto que cuente una historia de cada dibujo, qué piensan o sienten los personajes que aparecen en la situación y qué podría suceder al final.</w:t>
      </w:r>
    </w:p>
    <w:p w14:paraId="6B66A744" w14:textId="77777777" w:rsidR="00FB7BF3" w:rsidRPr="00FB7BF3" w:rsidRDefault="00FB7BF3" w:rsidP="00FB7BF3">
      <w:pPr>
        <w:jc w:val="both"/>
        <w:rPr>
          <w:rFonts w:ascii="Comic Sans MS" w:hAnsi="Comic Sans MS"/>
          <w:sz w:val="24"/>
          <w:szCs w:val="24"/>
        </w:rPr>
      </w:pPr>
    </w:p>
    <w:p w14:paraId="475D6DAF" w14:textId="77777777" w:rsidR="00233811" w:rsidRDefault="00233811" w:rsidP="00FB7BF3">
      <w:pPr>
        <w:jc w:val="both"/>
        <w:rPr>
          <w:rFonts w:ascii="Comic Sans MS" w:hAnsi="Comic Sans MS"/>
          <w:sz w:val="24"/>
          <w:szCs w:val="24"/>
        </w:rPr>
      </w:pPr>
    </w:p>
    <w:p w14:paraId="19C63240" w14:textId="77777777" w:rsidR="00233811" w:rsidRDefault="00233811" w:rsidP="00FB7BF3">
      <w:pPr>
        <w:jc w:val="both"/>
        <w:rPr>
          <w:rFonts w:ascii="Comic Sans MS" w:hAnsi="Comic Sans MS"/>
          <w:sz w:val="24"/>
          <w:szCs w:val="24"/>
        </w:rPr>
      </w:pPr>
    </w:p>
    <w:p w14:paraId="22D5666E" w14:textId="77777777" w:rsidR="00233811" w:rsidRDefault="00233811" w:rsidP="00FB7BF3">
      <w:pPr>
        <w:jc w:val="both"/>
        <w:rPr>
          <w:rFonts w:ascii="Comic Sans MS" w:hAnsi="Comic Sans MS"/>
          <w:sz w:val="24"/>
          <w:szCs w:val="24"/>
        </w:rPr>
      </w:pPr>
    </w:p>
    <w:p w14:paraId="4A223CA2" w14:textId="77777777" w:rsidR="00233811" w:rsidRDefault="00233811" w:rsidP="00FB7BF3">
      <w:pPr>
        <w:jc w:val="both"/>
        <w:rPr>
          <w:rFonts w:ascii="Comic Sans MS" w:hAnsi="Comic Sans MS"/>
          <w:sz w:val="24"/>
          <w:szCs w:val="24"/>
        </w:rPr>
      </w:pPr>
    </w:p>
    <w:p w14:paraId="3BE6F913" w14:textId="77777777" w:rsidR="00233811" w:rsidRDefault="00233811" w:rsidP="00FB7BF3">
      <w:pPr>
        <w:jc w:val="both"/>
        <w:rPr>
          <w:rFonts w:ascii="Comic Sans MS" w:hAnsi="Comic Sans MS"/>
          <w:sz w:val="24"/>
          <w:szCs w:val="24"/>
        </w:rPr>
      </w:pPr>
    </w:p>
    <w:p w14:paraId="176C4D3C" w14:textId="77777777" w:rsidR="00233811" w:rsidRDefault="00233811" w:rsidP="00FB7BF3">
      <w:pPr>
        <w:jc w:val="both"/>
        <w:rPr>
          <w:rFonts w:ascii="Comic Sans MS" w:hAnsi="Comic Sans MS"/>
          <w:sz w:val="24"/>
          <w:szCs w:val="24"/>
        </w:rPr>
      </w:pPr>
    </w:p>
    <w:p w14:paraId="79396D68" w14:textId="77777777" w:rsidR="00233811" w:rsidRDefault="00233811" w:rsidP="00FB7BF3">
      <w:pPr>
        <w:jc w:val="both"/>
        <w:rPr>
          <w:rFonts w:ascii="Comic Sans MS" w:hAnsi="Comic Sans MS"/>
          <w:sz w:val="24"/>
          <w:szCs w:val="24"/>
        </w:rPr>
      </w:pPr>
    </w:p>
    <w:p w14:paraId="1576B702" w14:textId="77777777" w:rsidR="00233811" w:rsidRDefault="00233811" w:rsidP="00FB7BF3">
      <w:pPr>
        <w:jc w:val="both"/>
        <w:rPr>
          <w:rFonts w:ascii="Comic Sans MS" w:hAnsi="Comic Sans MS"/>
          <w:sz w:val="24"/>
          <w:szCs w:val="24"/>
        </w:rPr>
      </w:pPr>
    </w:p>
    <w:p w14:paraId="67DE8BE0" w14:textId="77777777" w:rsidR="00233811" w:rsidRDefault="00233811" w:rsidP="00FB7BF3">
      <w:pPr>
        <w:jc w:val="both"/>
        <w:rPr>
          <w:rFonts w:ascii="Comic Sans MS" w:hAnsi="Comic Sans MS"/>
          <w:sz w:val="24"/>
          <w:szCs w:val="24"/>
        </w:rPr>
      </w:pPr>
    </w:p>
    <w:p w14:paraId="7208054A" w14:textId="77777777" w:rsidR="00233811" w:rsidRDefault="00233811" w:rsidP="00FB7BF3">
      <w:pPr>
        <w:jc w:val="both"/>
        <w:rPr>
          <w:rFonts w:ascii="Comic Sans MS" w:hAnsi="Comic Sans MS"/>
          <w:sz w:val="24"/>
          <w:szCs w:val="24"/>
        </w:rPr>
      </w:pPr>
    </w:p>
    <w:p w14:paraId="36093C39" w14:textId="77777777" w:rsidR="00233811" w:rsidRDefault="00233811" w:rsidP="00FB7BF3">
      <w:pPr>
        <w:jc w:val="both"/>
        <w:rPr>
          <w:rFonts w:ascii="Comic Sans MS" w:hAnsi="Comic Sans MS"/>
          <w:sz w:val="24"/>
          <w:szCs w:val="24"/>
        </w:rPr>
      </w:pPr>
    </w:p>
    <w:p w14:paraId="2222D2D5" w14:textId="77777777" w:rsidR="00233811" w:rsidRDefault="00233811" w:rsidP="00FB7BF3">
      <w:pPr>
        <w:jc w:val="both"/>
        <w:rPr>
          <w:rFonts w:ascii="Comic Sans MS" w:hAnsi="Comic Sans MS"/>
          <w:sz w:val="24"/>
          <w:szCs w:val="24"/>
        </w:rPr>
      </w:pPr>
    </w:p>
    <w:p w14:paraId="4F930D8B" w14:textId="77777777" w:rsidR="00233811" w:rsidRDefault="00233811" w:rsidP="00FB7BF3">
      <w:pPr>
        <w:jc w:val="both"/>
        <w:rPr>
          <w:rFonts w:ascii="Comic Sans MS" w:hAnsi="Comic Sans MS"/>
          <w:sz w:val="24"/>
          <w:szCs w:val="24"/>
        </w:rPr>
      </w:pPr>
    </w:p>
    <w:p w14:paraId="32C55099" w14:textId="77777777" w:rsidR="00233811" w:rsidRDefault="00233811" w:rsidP="00FB7BF3">
      <w:pPr>
        <w:jc w:val="both"/>
        <w:rPr>
          <w:rFonts w:ascii="Comic Sans MS" w:hAnsi="Comic Sans MS"/>
          <w:sz w:val="24"/>
          <w:szCs w:val="24"/>
        </w:rPr>
      </w:pPr>
    </w:p>
    <w:p w14:paraId="7EBF061F" w14:textId="77777777" w:rsidR="00233811" w:rsidRDefault="00233811" w:rsidP="00FB7BF3">
      <w:pPr>
        <w:jc w:val="both"/>
        <w:rPr>
          <w:rFonts w:ascii="Comic Sans MS" w:hAnsi="Comic Sans MS"/>
          <w:sz w:val="24"/>
          <w:szCs w:val="24"/>
        </w:rPr>
      </w:pPr>
    </w:p>
    <w:p w14:paraId="116A10D8" w14:textId="77777777" w:rsidR="00233811" w:rsidRDefault="00233811" w:rsidP="00FB7BF3">
      <w:pPr>
        <w:jc w:val="both"/>
        <w:rPr>
          <w:rFonts w:ascii="Comic Sans MS" w:hAnsi="Comic Sans MS"/>
          <w:sz w:val="24"/>
          <w:szCs w:val="24"/>
        </w:rPr>
      </w:pPr>
    </w:p>
    <w:p w14:paraId="1699EDAA" w14:textId="77777777" w:rsidR="00233811" w:rsidRDefault="00233811" w:rsidP="00FB7BF3">
      <w:pPr>
        <w:jc w:val="both"/>
        <w:rPr>
          <w:rFonts w:ascii="Comic Sans MS" w:hAnsi="Comic Sans MS"/>
          <w:sz w:val="24"/>
          <w:szCs w:val="24"/>
        </w:rPr>
      </w:pPr>
    </w:p>
    <w:p w14:paraId="6A622DCE" w14:textId="77777777" w:rsidR="004806CC" w:rsidRDefault="004806CC" w:rsidP="00FB7BF3">
      <w:pPr>
        <w:jc w:val="both"/>
        <w:rPr>
          <w:rFonts w:ascii="Comic Sans MS" w:hAnsi="Comic Sans MS"/>
          <w:sz w:val="24"/>
          <w:szCs w:val="24"/>
        </w:rPr>
      </w:pPr>
    </w:p>
    <w:p w14:paraId="5C2BCE1E" w14:textId="7C9139C5" w:rsidR="00FB7BF3" w:rsidRPr="00FB7BF3" w:rsidRDefault="00FB7BF3" w:rsidP="00FB7BF3">
      <w:pPr>
        <w:jc w:val="both"/>
        <w:rPr>
          <w:rFonts w:ascii="Comic Sans MS" w:hAnsi="Comic Sans MS"/>
          <w:sz w:val="24"/>
          <w:szCs w:val="24"/>
        </w:rPr>
      </w:pPr>
      <w:r w:rsidRPr="00FB7BF3">
        <w:rPr>
          <w:rFonts w:ascii="Comic Sans MS" w:hAnsi="Comic Sans MS"/>
          <w:sz w:val="24"/>
          <w:szCs w:val="24"/>
        </w:rPr>
        <w:t>ACTIVIDADES.</w:t>
      </w:r>
    </w:p>
    <w:p w14:paraId="178F3CD4"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 xml:space="preserve">1. Define los siguientes conceptos: temperamento, carácter, personalidad, ello, yo, superyó, </w:t>
      </w:r>
      <w:proofErr w:type="spellStart"/>
      <w:r w:rsidRPr="00FB7BF3">
        <w:rPr>
          <w:rFonts w:ascii="Comic Sans MS" w:hAnsi="Comic Sans MS"/>
          <w:sz w:val="24"/>
          <w:szCs w:val="24"/>
        </w:rPr>
        <w:t>tánatos</w:t>
      </w:r>
      <w:proofErr w:type="spellEnd"/>
      <w:r w:rsidRPr="00FB7BF3">
        <w:rPr>
          <w:rFonts w:ascii="Comic Sans MS" w:hAnsi="Comic Sans MS"/>
          <w:sz w:val="24"/>
          <w:szCs w:val="24"/>
        </w:rPr>
        <w:t>, eros, preconsciente, consciente, inconsciente, psicoticismo, rasgo y tipo.</w:t>
      </w:r>
    </w:p>
    <w:p w14:paraId="6D1D4204" w14:textId="77777777" w:rsidR="00FB7BF3" w:rsidRPr="00FB7BF3" w:rsidRDefault="00FB7BF3" w:rsidP="00FB7BF3">
      <w:pPr>
        <w:jc w:val="both"/>
        <w:rPr>
          <w:rFonts w:ascii="Comic Sans MS" w:hAnsi="Comic Sans MS"/>
          <w:sz w:val="24"/>
          <w:szCs w:val="24"/>
        </w:rPr>
      </w:pPr>
    </w:p>
    <w:p w14:paraId="167A8BB7"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2. Explica las ideas fundamentales de la psicología humanista.</w:t>
      </w:r>
    </w:p>
    <w:p w14:paraId="764EB37C" w14:textId="77777777" w:rsidR="00FB7BF3" w:rsidRPr="00FB7BF3" w:rsidRDefault="00FB7BF3" w:rsidP="00FB7BF3">
      <w:pPr>
        <w:jc w:val="both"/>
        <w:rPr>
          <w:rFonts w:ascii="Comic Sans MS" w:hAnsi="Comic Sans MS"/>
          <w:sz w:val="24"/>
          <w:szCs w:val="24"/>
        </w:rPr>
      </w:pPr>
    </w:p>
    <w:p w14:paraId="44488B3E"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3. ¿Qué son los trastornos de la personalidad?</w:t>
      </w:r>
    </w:p>
    <w:p w14:paraId="2E129248" w14:textId="77777777" w:rsidR="00FB7BF3" w:rsidRPr="00FB7BF3" w:rsidRDefault="00FB7BF3" w:rsidP="00FB7BF3">
      <w:pPr>
        <w:jc w:val="both"/>
        <w:rPr>
          <w:rFonts w:ascii="Comic Sans MS" w:hAnsi="Comic Sans MS"/>
          <w:sz w:val="24"/>
          <w:szCs w:val="24"/>
        </w:rPr>
      </w:pPr>
    </w:p>
    <w:p w14:paraId="198295F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4. Analiza las diferencias que existen entre las diversas teorías de la personalidad.</w:t>
      </w:r>
    </w:p>
    <w:p w14:paraId="41BF2AD3" w14:textId="77777777" w:rsidR="00FB7BF3" w:rsidRPr="00FB7BF3" w:rsidRDefault="00FB7BF3" w:rsidP="00FB7BF3">
      <w:pPr>
        <w:jc w:val="both"/>
        <w:rPr>
          <w:rFonts w:ascii="Comic Sans MS" w:hAnsi="Comic Sans MS"/>
          <w:sz w:val="24"/>
          <w:szCs w:val="24"/>
        </w:rPr>
      </w:pPr>
    </w:p>
    <w:p w14:paraId="5DDAA62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5. Señala algunos atributos de los trastornos de la personalidad: narcisista, paranoide y límite.</w:t>
      </w:r>
    </w:p>
    <w:p w14:paraId="2826487F" w14:textId="77777777" w:rsidR="00FB7BF3" w:rsidRPr="00FB7BF3" w:rsidRDefault="00FB7BF3" w:rsidP="00FB7BF3">
      <w:pPr>
        <w:jc w:val="both"/>
        <w:rPr>
          <w:rFonts w:ascii="Comic Sans MS" w:hAnsi="Comic Sans MS"/>
          <w:sz w:val="24"/>
          <w:szCs w:val="24"/>
        </w:rPr>
      </w:pPr>
    </w:p>
    <w:p w14:paraId="5FB7E76F"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6. Compara las características de la personalidad narcisista y la personalidad histriónica.</w:t>
      </w:r>
    </w:p>
    <w:p w14:paraId="2D36691D" w14:textId="77777777" w:rsidR="00FB7BF3" w:rsidRPr="00FB7BF3" w:rsidRDefault="00FB7BF3" w:rsidP="00FB7BF3">
      <w:pPr>
        <w:jc w:val="both"/>
        <w:rPr>
          <w:rFonts w:ascii="Comic Sans MS" w:hAnsi="Comic Sans MS"/>
          <w:sz w:val="24"/>
          <w:szCs w:val="24"/>
        </w:rPr>
      </w:pPr>
    </w:p>
    <w:p w14:paraId="1B6B449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7. ¿Es verdad que los extrovertidos son más felices en el trabajo y en la vida que los introvertidos?</w:t>
      </w:r>
    </w:p>
    <w:p w14:paraId="7D325001" w14:textId="77777777" w:rsidR="00FB7BF3" w:rsidRPr="00FB7BF3" w:rsidRDefault="00FB7BF3" w:rsidP="00FB7BF3">
      <w:pPr>
        <w:jc w:val="both"/>
        <w:rPr>
          <w:rFonts w:ascii="Comic Sans MS" w:hAnsi="Comic Sans MS"/>
          <w:sz w:val="24"/>
          <w:szCs w:val="24"/>
        </w:rPr>
      </w:pPr>
    </w:p>
    <w:p w14:paraId="0E3434B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8. ¿Qué sabes de los psicópatas?</w:t>
      </w:r>
    </w:p>
    <w:p w14:paraId="03D64DBC" w14:textId="77777777" w:rsidR="00FB7BF3" w:rsidRPr="00FB7BF3" w:rsidRDefault="00FB7BF3" w:rsidP="00FB7BF3">
      <w:pPr>
        <w:jc w:val="both"/>
        <w:rPr>
          <w:rFonts w:ascii="Comic Sans MS" w:hAnsi="Comic Sans MS"/>
          <w:sz w:val="24"/>
          <w:szCs w:val="24"/>
        </w:rPr>
      </w:pPr>
    </w:p>
    <w:p w14:paraId="4F70DA32" w14:textId="77777777" w:rsidR="00FB7BF3" w:rsidRPr="00FB7BF3" w:rsidRDefault="00FB7BF3" w:rsidP="00FB7BF3">
      <w:pPr>
        <w:jc w:val="both"/>
        <w:rPr>
          <w:rFonts w:ascii="Comic Sans MS" w:hAnsi="Comic Sans MS"/>
          <w:sz w:val="24"/>
          <w:szCs w:val="24"/>
        </w:rPr>
      </w:pPr>
      <w:r w:rsidRPr="00FB7BF3">
        <w:rPr>
          <w:rFonts w:ascii="Comic Sans MS" w:hAnsi="Comic Sans MS"/>
          <w:sz w:val="24"/>
          <w:szCs w:val="24"/>
        </w:rPr>
        <w:t>9. Haz el esquema de las teorías de la personalidad.</w:t>
      </w:r>
    </w:p>
    <w:p w14:paraId="376F9325" w14:textId="77777777" w:rsidR="00FB7BF3" w:rsidRPr="00FB7BF3" w:rsidRDefault="00FB7BF3" w:rsidP="00FB7BF3">
      <w:pPr>
        <w:jc w:val="both"/>
        <w:rPr>
          <w:rFonts w:ascii="Comic Sans MS" w:hAnsi="Comic Sans MS"/>
          <w:sz w:val="24"/>
          <w:szCs w:val="24"/>
        </w:rPr>
      </w:pPr>
    </w:p>
    <w:p w14:paraId="627F81AF" w14:textId="4E6CCA42" w:rsidR="00FB7BF3" w:rsidRPr="00FB7BF3" w:rsidRDefault="00FB7BF3" w:rsidP="00FB7BF3">
      <w:pPr>
        <w:jc w:val="both"/>
        <w:rPr>
          <w:rFonts w:ascii="Comic Sans MS" w:hAnsi="Comic Sans MS"/>
          <w:sz w:val="24"/>
          <w:szCs w:val="24"/>
        </w:rPr>
      </w:pPr>
      <w:r w:rsidRPr="00FB7BF3">
        <w:rPr>
          <w:rFonts w:ascii="Comic Sans MS" w:hAnsi="Comic Sans MS"/>
          <w:sz w:val="24"/>
          <w:szCs w:val="24"/>
        </w:rPr>
        <w:t>10. ¿Qué fiabilidad tienen los test de personalidad?</w:t>
      </w:r>
    </w:p>
    <w:sectPr w:rsidR="00FB7BF3" w:rsidRPr="00FB7BF3">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195B" w14:textId="77777777" w:rsidR="00FB7BF3" w:rsidRDefault="00FB7BF3" w:rsidP="00FB7BF3">
      <w:pPr>
        <w:spacing w:after="0" w:line="240" w:lineRule="auto"/>
      </w:pPr>
      <w:r>
        <w:separator/>
      </w:r>
    </w:p>
  </w:endnote>
  <w:endnote w:type="continuationSeparator" w:id="0">
    <w:p w14:paraId="001F3114" w14:textId="77777777" w:rsidR="00FB7BF3" w:rsidRDefault="00FB7BF3" w:rsidP="00FB7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447592"/>
      <w:docPartObj>
        <w:docPartGallery w:val="Page Numbers (Bottom of Page)"/>
        <w:docPartUnique/>
      </w:docPartObj>
    </w:sdtPr>
    <w:sdtContent>
      <w:p w14:paraId="718FD9D0" w14:textId="4903DBE3" w:rsidR="00FB7BF3" w:rsidRDefault="00FB7BF3">
        <w:pPr>
          <w:pStyle w:val="Piedepgina"/>
          <w:jc w:val="center"/>
        </w:pPr>
        <w:r>
          <w:fldChar w:fldCharType="begin"/>
        </w:r>
        <w:r>
          <w:instrText>PAGE   \* MERGEFORMAT</w:instrText>
        </w:r>
        <w:r>
          <w:fldChar w:fldCharType="separate"/>
        </w:r>
        <w:r>
          <w:t>2</w:t>
        </w:r>
        <w:r>
          <w:fldChar w:fldCharType="end"/>
        </w:r>
      </w:p>
    </w:sdtContent>
  </w:sdt>
  <w:p w14:paraId="7590F451" w14:textId="77777777" w:rsidR="00FB7BF3" w:rsidRDefault="00FB7B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3F798" w14:textId="77777777" w:rsidR="00FB7BF3" w:rsidRDefault="00FB7BF3" w:rsidP="00FB7BF3">
      <w:pPr>
        <w:spacing w:after="0" w:line="240" w:lineRule="auto"/>
      </w:pPr>
      <w:r>
        <w:separator/>
      </w:r>
    </w:p>
  </w:footnote>
  <w:footnote w:type="continuationSeparator" w:id="0">
    <w:p w14:paraId="79BBCCB8" w14:textId="77777777" w:rsidR="00FB7BF3" w:rsidRDefault="00FB7BF3" w:rsidP="00FB7B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F3B"/>
    <w:rsid w:val="00233811"/>
    <w:rsid w:val="004806CC"/>
    <w:rsid w:val="00C268D5"/>
    <w:rsid w:val="00E01F3B"/>
    <w:rsid w:val="00FB7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FC46"/>
  <w15:chartTrackingRefBased/>
  <w15:docId w15:val="{57AEF708-B934-40D2-9E3F-52DBB30C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7BF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7BF3"/>
  </w:style>
  <w:style w:type="paragraph" w:styleId="Piedepgina">
    <w:name w:val="footer"/>
    <w:basedOn w:val="Normal"/>
    <w:link w:val="PiedepginaCar"/>
    <w:uiPriority w:val="99"/>
    <w:unhideWhenUsed/>
    <w:rsid w:val="00FB7BF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7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3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5775</Words>
  <Characters>31765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PROFES_4</dc:creator>
  <cp:keywords/>
  <dc:description/>
  <cp:lastModifiedBy>PROFES_4</cp:lastModifiedBy>
  <cp:revision>3</cp:revision>
  <cp:lastPrinted>2026-03-09T10:10:00Z</cp:lastPrinted>
  <dcterms:created xsi:type="dcterms:W3CDTF">2026-03-09T10:10:00Z</dcterms:created>
  <dcterms:modified xsi:type="dcterms:W3CDTF">2026-03-09T10:12:00Z</dcterms:modified>
</cp:coreProperties>
</file>