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before="240" w:after="120"/>
        <w:jc w:val="left"/>
        <w:rPr/>
      </w:pPr>
      <w:r>
        <w:rPr/>
        <w:t>El lagarto está llorando. Poesía de Federico García Lorca para niños</w:t>
      </w:r>
    </w:p>
    <w:p>
      <w:pPr>
        <w:pStyle w:val="Ttulo2"/>
        <w:bidi w:val="0"/>
        <w:jc w:val="left"/>
        <w:rPr/>
      </w:pPr>
      <w:r>
        <w:rPr/>
        <w:t>Poesías infantiles para leer con los niños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Las poesías infantiles despier</w:t>
      </w:r>
      <w:r>
        <w:rPr/>
        <w:t>t</w:t>
      </w:r>
      <w:r>
        <w:rPr/>
        <w:t xml:space="preserve">an la imaginación y la </w:t>
      </w:r>
      <w:hyperlink r:id="rId2">
        <w:r>
          <w:rPr>
            <w:rStyle w:val="EnlacedeInternet"/>
          </w:rPr>
          <w:t>creatividad</w:t>
        </w:r>
      </w:hyperlink>
      <w:r>
        <w:rPr/>
        <w:t xml:space="preserve"> de los niños. A través de la lectura los más pequeños descubren infinitas posibilidades y formas de ver el mundo en los libros.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En las poesías de Federico García Lorca, uno de los autores españoles más conocidos, los niños descubrirán cómo jugar con las palabras, llevar un buen ritmo de </w:t>
      </w:r>
      <w:hyperlink r:id="rId3">
        <w:r>
          <w:rPr>
            <w:rStyle w:val="EnlacedeInternet"/>
          </w:rPr>
          <w:t>lectura</w:t>
        </w:r>
      </w:hyperlink>
      <w:r>
        <w:rPr/>
        <w:t xml:space="preserve"> y ampliar su vocabulario. Y, sobre todo, ¡divertirse!.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drawing>
          <wp:inline distT="0" distB="0" distL="0" distR="0">
            <wp:extent cx="3581400" cy="1600200"/>
            <wp:effectExtent l="0" t="0" r="0" b="0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3"/>
        <w:bidi w:val="0"/>
        <w:jc w:val="left"/>
        <w:rPr/>
      </w:pPr>
      <w:r>
        <w:rPr/>
        <w:t>Poesía infantil: El lagarto está llorando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El lagarto está llorando. </w:t>
        <w:br/>
        <w:t xml:space="preserve">La lagarta está llorando. </w:t>
        <w:br/>
        <w:t>El lagarto y la lagarta con delantalitos blancos.</w:t>
        <w:br/>
        <w:t>Han perdido sin querer su anillo de desposados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¡Ay! su anillito de plomo, </w:t>
        <w:br/>
        <w:t xml:space="preserve">¡ay! su anillito plomado </w:t>
        <w:br/>
        <w:t>Un cielo grande y sin gente</w:t>
        <w:br/>
        <w:t>monta en su globo a los pájaros.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El sol, capitán redondo, </w:t>
        <w:br/>
        <w:t>lleva un chaleco de raso.</w:t>
        <w:br/>
        <w:t xml:space="preserve">¡Miradlos qué viejos son! </w:t>
        <w:br/>
        <w:t>¡Qué viejos son los lagartos!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¡Ay, cómo lloran y lloran!</w:t>
        <w:br/>
        <w:t>¡Ay, ay, cómo están llorando!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Ttulo"/>
    <w:next w:val="Cuerpodetexto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mishijos.com/ninos/ninos-educacion/la-creatividad-y-los-ninos.html" TargetMode="External"/><Relationship Id="rId3" Type="http://schemas.openxmlformats.org/officeDocument/2006/relationships/hyperlink" Target="https://www.conmishijos.com/educacion/lectura-escritura/ideas-para-fomentar-el-habito-de-la-lectura-en-los-ninos/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LibreOffice/6.4.3.2$Windows_X86_64 LibreOffice_project/747b5d0ebf89f41c860ec2a39efd7cb15b54f2d8</Application>
  <Pages>1</Pages>
  <Words>166</Words>
  <Characters>831</Characters>
  <CharactersWithSpaces>994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2021-02-10T19:45:48Z</dcterms:created>
  <dc:creator/>
  <dc:description/>
  <dc:language>es-ES</dc:language>
  <cp:lastModifiedBy/>
  <dcterms:modified xsi:type="dcterms:W3CDTF">2021-02-10T19:46:52Z</dcterms:modified>
  <cp:revision>1</cp:revision>
  <dc:subject/>
  <dc:title/>
</cp:coreProperties>
</file>