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BD" w:rsidRDefault="00686FEA">
      <w:pPr>
        <w:spacing w:before="4" w:line="120" w:lineRule="exact"/>
        <w:rPr>
          <w:sz w:val="13"/>
          <w:szCs w:val="13"/>
        </w:rPr>
      </w:pPr>
      <w:r w:rsidRPr="00686FEA">
        <w:pict>
          <v:group id="_x0000_s1159" style="position:absolute;margin-left:51.15pt;margin-top:25.95pt;width:521.45pt;height:775.8pt;z-index:-251666432;mso-position-horizontal-relative:page;mso-position-vertical-relative:page" coordorigin="1023,519" coordsize="10429,15516">
            <v:shape id="_x0000_s1167" style="position:absolute;left:1069;top:565;width:199;height:15161" coordorigin="1069,565" coordsize="199,15161" path="m1069,15726r199,l1268,565r-199,l1069,15726xe" fillcolor="silver" stroked="f">
              <v:path arrowok="t"/>
            </v:shape>
            <v:shape id="_x0000_s1166" style="position:absolute;left:1846;top:565;width:134;height:15161" coordorigin="1846,565" coordsize="134,15161" path="m1846,15726r134,l1980,565r-134,l1846,15726xe" fillcolor="silver" stroked="f">
              <v:path arrowok="t"/>
            </v:shape>
            <v:shape id="_x0000_s1165" style="position:absolute;left:1268;top:565;width:578;height:15161" coordorigin="1268,565" coordsize="578,15161" path="m1268,15726r578,l1846,565r-578,l1268,15726xe" fillcolor="silver" stroked="f">
              <v:path arrowok="t"/>
            </v:shape>
            <v:shape id="_x0000_s1164" style="position:absolute;left:1985;top:565;width:0;height:15161" coordorigin="1985,565" coordsize="0,15161" path="m1985,565r,15161e" filled="f" strokeweight=".58pt">
              <v:path arrowok="t"/>
            </v:shape>
            <v:shape id="_x0000_s1163" style="position:absolute;left:1054;top:550;width:10367;height:0" coordorigin="1054,550" coordsize="10367,0" path="m1054,550r10367,e" filled="f" strokeweight="1.6pt">
              <v:path arrowok="t"/>
            </v:shape>
            <v:shape id="_x0000_s1162" style="position:absolute;left:1039;top:535;width:0;height:15484" coordorigin="1039,535" coordsize="0,15484" path="m1039,535r,15484e" filled="f" strokeweight="1.6pt">
              <v:path arrowok="t"/>
            </v:shape>
            <v:shape id="_x0000_s1161" style="position:absolute;left:11436;top:535;width:0;height:15484" coordorigin="11436,535" coordsize="0,15484" path="m11436,535r,15484e" filled="f" strokeweight="1.6pt">
              <v:path arrowok="t"/>
            </v:shape>
            <v:shape id="_x0000_s1160" style="position:absolute;left:1054;top:16004;width:10367;height:0" coordorigin="1054,16004" coordsize="10367,0" path="m1054,16004r10367,e" filled="f" strokeweight="1.6pt">
              <v:path arrowok="t"/>
            </v:shape>
            <w10:wrap anchorx="page" anchory="page"/>
          </v:group>
        </w:pict>
      </w:r>
    </w:p>
    <w:p w:rsidR="00D967BD" w:rsidRDefault="00D967BD">
      <w:pPr>
        <w:spacing w:before="6" w:line="140" w:lineRule="exact"/>
        <w:rPr>
          <w:sz w:val="15"/>
          <w:szCs w:val="15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9B1373" w:rsidRPr="00977297" w:rsidRDefault="009B1373" w:rsidP="009B1373">
      <w:pPr>
        <w:ind w:left="1889"/>
        <w:rPr>
          <w:rFonts w:ascii="Calibri" w:eastAsia="Calibri" w:hAnsi="Calibri" w:cs="Calibri"/>
          <w:sz w:val="40"/>
          <w:szCs w:val="40"/>
          <w:lang w:val="gl-ES"/>
        </w:rPr>
      </w:pPr>
      <w:r w:rsidRPr="00977297">
        <w:rPr>
          <w:rFonts w:ascii="Calibri" w:eastAsia="Calibri" w:hAnsi="Calibri" w:cs="Calibri"/>
          <w:b/>
          <w:color w:val="234060"/>
          <w:sz w:val="40"/>
          <w:szCs w:val="40"/>
          <w:lang w:val="gl-ES"/>
        </w:rPr>
        <w:t>CONTROL DE CALIDADE NAS UNIÓNS SOLDADAS</w:t>
      </w: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before="3" w:line="280" w:lineRule="exact"/>
        <w:rPr>
          <w:sz w:val="28"/>
          <w:szCs w:val="28"/>
          <w:lang w:val="gl-ES"/>
        </w:rPr>
      </w:pPr>
    </w:p>
    <w:p w:rsidR="00D967BD" w:rsidRPr="00977297" w:rsidRDefault="00977297">
      <w:pPr>
        <w:spacing w:line="1100" w:lineRule="exact"/>
        <w:ind w:left="1843" w:right="921"/>
        <w:jc w:val="center"/>
        <w:rPr>
          <w:rFonts w:ascii="Arial Black" w:eastAsia="Arial Black" w:hAnsi="Arial Black" w:cs="Arial Black"/>
          <w:sz w:val="96"/>
          <w:szCs w:val="96"/>
          <w:lang w:val="gl-ES"/>
        </w:rPr>
      </w:pPr>
      <w:r>
        <w:rPr>
          <w:rFonts w:ascii="Arial Black" w:eastAsia="Arial Black" w:hAnsi="Arial Black" w:cs="Arial Black"/>
          <w:b/>
          <w:color w:val="0000FF"/>
          <w:position w:val="8"/>
          <w:sz w:val="96"/>
          <w:szCs w:val="96"/>
          <w:lang w:val="gl-ES"/>
        </w:rPr>
        <w:t>ENSAI</w:t>
      </w:r>
      <w:r w:rsidR="006A4E1A" w:rsidRPr="00977297">
        <w:rPr>
          <w:rFonts w:ascii="Arial Black" w:eastAsia="Arial Black" w:hAnsi="Arial Black" w:cs="Arial Black"/>
          <w:b/>
          <w:color w:val="0000FF"/>
          <w:position w:val="8"/>
          <w:sz w:val="96"/>
          <w:szCs w:val="96"/>
          <w:lang w:val="gl-ES"/>
        </w:rPr>
        <w:t>O DE</w:t>
      </w:r>
    </w:p>
    <w:p w:rsidR="00D967BD" w:rsidRPr="00977297" w:rsidRDefault="006A4E1A">
      <w:pPr>
        <w:ind w:left="1485" w:right="636"/>
        <w:jc w:val="center"/>
        <w:rPr>
          <w:rFonts w:ascii="Arial Black" w:eastAsia="Arial Black" w:hAnsi="Arial Black" w:cs="Arial Black"/>
          <w:sz w:val="96"/>
          <w:szCs w:val="96"/>
          <w:lang w:val="gl-ES"/>
        </w:rPr>
      </w:pPr>
      <w:r w:rsidRPr="00977297">
        <w:rPr>
          <w:rFonts w:ascii="Arial Black" w:eastAsia="Arial Black" w:hAnsi="Arial Black" w:cs="Arial Black"/>
          <w:b/>
          <w:color w:val="0000FF"/>
          <w:sz w:val="96"/>
          <w:szCs w:val="96"/>
          <w:lang w:val="gl-ES"/>
        </w:rPr>
        <w:t>RESILIENCIA</w:t>
      </w:r>
    </w:p>
    <w:p w:rsidR="00D967BD" w:rsidRPr="00977297" w:rsidRDefault="00D967BD">
      <w:pPr>
        <w:spacing w:before="6" w:line="140" w:lineRule="exact"/>
        <w:rPr>
          <w:sz w:val="15"/>
          <w:szCs w:val="15"/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9B1373" w:rsidRPr="00977297" w:rsidRDefault="009B1373" w:rsidP="009B1373">
      <w:pPr>
        <w:spacing w:before="13" w:line="220" w:lineRule="exact"/>
        <w:rPr>
          <w:sz w:val="22"/>
          <w:szCs w:val="22"/>
          <w:lang w:val="gl-ES"/>
        </w:rPr>
      </w:pPr>
    </w:p>
    <w:p w:rsidR="00D967BD" w:rsidRPr="00977297" w:rsidRDefault="00686FEA">
      <w:pPr>
        <w:ind w:left="3662" w:right="2741"/>
        <w:jc w:val="center"/>
        <w:rPr>
          <w:rFonts w:ascii="Arial" w:eastAsia="Arial" w:hAnsi="Arial" w:cs="Arial"/>
          <w:sz w:val="24"/>
          <w:szCs w:val="24"/>
          <w:lang w:val="gl-ES"/>
        </w:rPr>
      </w:pPr>
      <w:r w:rsidRPr="00977297">
        <w:rPr>
          <w:lang w:val="gl-ES"/>
        </w:rPr>
        <w:pict>
          <v:group id="_x0000_s1153" style="position:absolute;left:0;text-align:left;margin-left:268.75pt;margin-top:-.35pt;width:135.95pt;height:14.6pt;z-index:-251665408;mso-position-horizontal-relative:page" coordorigin="5375,-7" coordsize="2719,292">
            <v:shape id="_x0000_s1157" style="position:absolute;left:5380;top:-2;width:2708;height:0" coordorigin="5380,-2" coordsize="2708,0" path="m5380,-2r2708,e" filled="f" strokeweight=".34pt">
              <v:path arrowok="t"/>
            </v:shape>
            <v:shape id="_x0000_s1156" style="position:absolute;left:5378;top:-4;width:0;height:286" coordorigin="5378,-4" coordsize="0,286" path="m5378,-4r,286e" filled="f" strokeweight=".34pt">
              <v:path arrowok="t"/>
            </v:shape>
            <v:shape id="_x0000_s1155" style="position:absolute;left:8090;top:-4;width:0;height:286" coordorigin="8090,-4" coordsize="0,286" path="m8090,-4r,286e" filled="f" strokeweight=".34pt">
              <v:path arrowok="t"/>
            </v:shape>
            <v:shape id="_x0000_s1154" style="position:absolute;left:5380;top:279;width:2708;height:0" coordorigin="5380,279" coordsize="2708,0" path="m5380,279r2708,e" filled="f" strokeweight=".34pt">
              <v:path arrowok="t"/>
            </v:shape>
            <w10:wrap anchorx="page"/>
          </v:group>
        </w:pic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E</w:t>
      </w:r>
      <w:r w:rsidR="006A4E1A" w:rsidRPr="00977297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N</w: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SA</w:t>
      </w:r>
      <w:r w:rsidR="009B1373" w:rsidRPr="00977297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I</w: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OS</w:t>
      </w:r>
      <w:r w:rsidR="006A4E1A" w:rsidRPr="00977297">
        <w:rPr>
          <w:rFonts w:ascii="Arial" w:eastAsia="Arial" w:hAnsi="Arial" w:cs="Arial"/>
          <w:b/>
          <w:i/>
          <w:color w:val="FF6600"/>
          <w:spacing w:val="3"/>
          <w:sz w:val="24"/>
          <w:szCs w:val="24"/>
          <w:lang w:val="gl-ES"/>
        </w:rPr>
        <w:t xml:space="preserve"> </w:t>
      </w:r>
      <w:r w:rsidR="006A4E1A" w:rsidRPr="00977297">
        <w:rPr>
          <w:rFonts w:ascii="Arial" w:eastAsia="Arial" w:hAnsi="Arial" w:cs="Arial"/>
          <w:b/>
          <w:i/>
          <w:color w:val="FF6600"/>
          <w:spacing w:val="-2"/>
          <w:sz w:val="24"/>
          <w:szCs w:val="24"/>
          <w:lang w:val="gl-ES"/>
        </w:rPr>
        <w:t>M</w: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E</w:t>
      </w:r>
      <w:r w:rsidR="006A4E1A" w:rsidRPr="00977297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C</w: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ÁNI</w:t>
      </w:r>
      <w:r w:rsidR="006A4E1A" w:rsidRPr="00977297">
        <w:rPr>
          <w:rFonts w:ascii="Arial" w:eastAsia="Arial" w:hAnsi="Arial" w:cs="Arial"/>
          <w:b/>
          <w:i/>
          <w:color w:val="FF6600"/>
          <w:spacing w:val="1"/>
          <w:sz w:val="24"/>
          <w:szCs w:val="24"/>
          <w:lang w:val="gl-ES"/>
        </w:rPr>
        <w:t>C</w:t>
      </w:r>
      <w:r w:rsidR="006A4E1A" w:rsidRPr="00977297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OS</w:t>
      </w: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605434">
      <w:pPr>
        <w:ind w:left="2395"/>
        <w:rPr>
          <w:lang w:val="gl-ES"/>
        </w:rPr>
        <w:sectPr w:rsidR="00D967BD" w:rsidRPr="00977297">
          <w:pgSz w:w="11920" w:h="16840"/>
          <w:pgMar w:top="1240" w:right="1040" w:bottom="280" w:left="1680" w:header="720" w:footer="720" w:gutter="0"/>
          <w:cols w:space="720"/>
        </w:sectPr>
      </w:pPr>
      <w:r w:rsidRPr="00977297">
        <w:rPr>
          <w:lang w:val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35pt;height:305.8pt">
            <v:imagedata r:id="rId7" o:title=""/>
          </v:shape>
        </w:pict>
      </w:r>
    </w:p>
    <w:p w:rsidR="00D967BD" w:rsidRDefault="00D967BD">
      <w:pPr>
        <w:spacing w:before="3" w:line="140" w:lineRule="exact"/>
        <w:rPr>
          <w:sz w:val="15"/>
          <w:szCs w:val="15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EA62E5" w:rsidP="00EA62E5">
      <w:pPr>
        <w:tabs>
          <w:tab w:val="left" w:pos="1069"/>
        </w:tabs>
        <w:spacing w:line="200" w:lineRule="exact"/>
      </w:pPr>
      <w:r>
        <w:tab/>
      </w: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686FEA">
      <w:pPr>
        <w:spacing w:before="34"/>
        <w:ind w:right="207"/>
        <w:jc w:val="right"/>
        <w:rPr>
          <w:rFonts w:ascii="Arial" w:eastAsia="Arial" w:hAnsi="Arial" w:cs="Arial"/>
        </w:rPr>
        <w:sectPr w:rsidR="00D967BD">
          <w:headerReference w:type="default" r:id="rId8"/>
          <w:pgSz w:w="11920" w:h="16840"/>
          <w:pgMar w:top="1460" w:right="360" w:bottom="280" w:left="700" w:header="555" w:footer="0" w:gutter="0"/>
          <w:cols w:space="720"/>
        </w:sectPr>
      </w:pPr>
      <w:r w:rsidRPr="00686F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left:0;text-align:left;margin-left:50.25pt;margin-top:-702.7pt;width:523.15pt;height:706.8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0"/>
                    <w:gridCol w:w="10271"/>
                    <w:gridCol w:w="70"/>
                  </w:tblGrid>
                  <w:tr w:rsidR="00D967BD">
                    <w:trPr>
                      <w:trHeight w:hRule="exact" w:val="410"/>
                    </w:trPr>
                    <w:tc>
                      <w:tcPr>
                        <w:tcW w:w="10334" w:type="dxa"/>
                        <w:gridSpan w:val="2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D967BD" w:rsidRPr="00977297" w:rsidRDefault="006A4E1A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1.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B</w:t>
                        </w:r>
                        <w:r w:rsidR="009B1373"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X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="009B1373"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TIV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D967BD" w:rsidRPr="00977297" w:rsidRDefault="00D967BD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D967BD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3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D967BD" w:rsidRPr="00977297" w:rsidRDefault="006A4E1A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SILIENC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3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Ó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É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H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PY</w:t>
                        </w:r>
                      </w:p>
                    </w:tc>
                  </w:tr>
                  <w:tr w:rsidR="00D967BD">
                    <w:trPr>
                      <w:trHeight w:hRule="exact" w:val="4422"/>
                    </w:trPr>
                    <w:tc>
                      <w:tcPr>
                        <w:tcW w:w="10397" w:type="dxa"/>
                        <w:gridSpan w:val="3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B457E4" w:rsidRPr="00977297" w:rsidRDefault="00B457E4" w:rsidP="00B457E4">
                        <w:pPr>
                          <w:ind w:right="424"/>
                          <w:jc w:val="both"/>
                          <w:rPr>
                            <w:rFonts w:ascii="Arial" w:eastAsia="Arial" w:hAnsi="Arial" w:cs="Arial"/>
                            <w:spacing w:val="53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424"/>
                          <w:jc w:val="both"/>
                          <w:rPr>
                            <w:rFonts w:ascii="Arial" w:eastAsia="Arial" w:hAnsi="Arial" w:cs="Arial"/>
                            <w:spacing w:val="53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ensaio de resiliencia serve pa</w:t>
                        </w:r>
                        <w:r w:rsidR="00EA62E5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ra determinar a fraxilidade ou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resistencia que opón un material metálico á rotura ante un choque. Serve para coñecer o comportamento de materiais que están sometidos a esforzos dinámicos, tal como ocorre nalgúns mecanismos móbiles de máquinas, automó</w:t>
                        </w:r>
                        <w:r w:rsidR="00EA62E5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biles 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estruturas. Púidose observar que moitas das roturas que presentan certas máquinas, son debidas a cargas que actúan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dinámicamente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, send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de gran</w:t>
                        </w:r>
                        <w:r w:rsidR="00EA62E5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interese  que os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mate</w:t>
                        </w:r>
                        <w:r w:rsidR="00EA62E5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riais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que  van  utilizarse para  a fabricación destas pezas sexan ensaiados a choque.</w:t>
                        </w:r>
                      </w:p>
                      <w:p w:rsidR="00B457E4" w:rsidRPr="00977297" w:rsidRDefault="00B457E4" w:rsidP="00B457E4">
                        <w:pPr>
                          <w:pStyle w:val="Prrafodelista"/>
                          <w:ind w:left="797" w:right="424"/>
                          <w:jc w:val="both"/>
                          <w:rPr>
                            <w:rFonts w:ascii="Arial" w:eastAsia="Arial" w:hAnsi="Arial" w:cs="Arial"/>
                            <w:spacing w:val="53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Conseguir que o alumno sexa consciente da dimensión práctica dos contidos teóricos desenvolvidos nos distintos módulos.</w:t>
                        </w:r>
                      </w:p>
                      <w:p w:rsidR="00B457E4" w:rsidRPr="00977297" w:rsidRDefault="00B457E4" w:rsidP="00B457E4">
                        <w:pPr>
                          <w:pStyle w:val="Prrafodelista"/>
                          <w:ind w:left="797"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Adqu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isición de destreza en </w:t>
                        </w:r>
                        <w:r w:rsidR="00977297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manexo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do Péndulo CHARPY</w:t>
                        </w:r>
                      </w:p>
                      <w:p w:rsidR="00B457E4" w:rsidRPr="00977297" w:rsidRDefault="00B457E4" w:rsidP="00B457E4">
                        <w:pPr>
                          <w:pStyle w:val="Prrafodelista"/>
                          <w:ind w:left="797"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Adquisición de destreza na recollida de resultados do ensaio.</w:t>
                        </w:r>
                      </w:p>
                      <w:p w:rsidR="00B457E4" w:rsidRPr="00977297" w:rsidRDefault="00B457E4" w:rsidP="00B457E4">
                        <w:pPr>
                          <w:pStyle w:val="Prrafodelista"/>
                          <w:ind w:left="797"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424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Análise e interpretación de resultados.</w:t>
                        </w:r>
                      </w:p>
                      <w:p w:rsidR="00D967BD" w:rsidRPr="00977297" w:rsidRDefault="00D967BD">
                        <w:pPr>
                          <w:spacing w:line="120" w:lineRule="exact"/>
                          <w:rPr>
                            <w:sz w:val="12"/>
                            <w:szCs w:val="12"/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120" w:lineRule="exact"/>
                          <w:rPr>
                            <w:sz w:val="12"/>
                            <w:szCs w:val="12"/>
                            <w:lang w:val="gl-ES"/>
                          </w:rPr>
                        </w:pPr>
                      </w:p>
                      <w:p w:rsidR="00B457E4" w:rsidRPr="00977297" w:rsidRDefault="00B457E4" w:rsidP="00B457E4">
                        <w:pPr>
                          <w:ind w:left="443" w:right="575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</w:tc>
                  </w:tr>
                  <w:tr w:rsidR="00D967BD">
                    <w:trPr>
                      <w:trHeight w:hRule="exact" w:val="410"/>
                    </w:trPr>
                    <w:tc>
                      <w:tcPr>
                        <w:tcW w:w="63" w:type="dxa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D967BD" w:rsidRPr="00977297" w:rsidRDefault="00D967BD">
                        <w:pPr>
                          <w:rPr>
                            <w:lang w:val="gl-ES"/>
                          </w:rPr>
                        </w:pPr>
                      </w:p>
                    </w:tc>
                    <w:tc>
                      <w:tcPr>
                        <w:tcW w:w="10271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D967BD" w:rsidRPr="00977297" w:rsidRDefault="006A4E1A" w:rsidP="009B1373">
                        <w:pPr>
                          <w:spacing w:line="380" w:lineRule="exact"/>
                          <w:ind w:left="-1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2.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="009B1373"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ÑECEMENTOS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7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RE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"/>
                            <w:position w:val="1"/>
                            <w:sz w:val="28"/>
                            <w:szCs w:val="28"/>
                            <w:lang w:val="gl-ES"/>
                          </w:rPr>
                          <w:t>V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D967BD" w:rsidRPr="00977297" w:rsidRDefault="00D967BD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D967BD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3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D967BD" w:rsidRPr="00977297" w:rsidRDefault="009B1373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SILIENC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3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Ó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É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H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PY</w:t>
                        </w:r>
                      </w:p>
                    </w:tc>
                  </w:tr>
                  <w:tr w:rsidR="00D967BD">
                    <w:trPr>
                      <w:trHeight w:hRule="exact" w:val="8459"/>
                    </w:trPr>
                    <w:tc>
                      <w:tcPr>
                        <w:tcW w:w="10397" w:type="dxa"/>
                        <w:gridSpan w:val="3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D967BD" w:rsidRPr="00977297" w:rsidRDefault="00D967BD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RACTERÍS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T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ICAS MEC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Á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NICAS 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E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IDADES</w:t>
                        </w:r>
                      </w:p>
                      <w:p w:rsidR="00D967BD" w:rsidRPr="00977297" w:rsidRDefault="00D967BD">
                        <w:pPr>
                          <w:spacing w:before="18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before="6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EA62E5" w:rsidRPr="00977297" w:rsidRDefault="00EA62E5" w:rsidP="00EA62E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1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Unidade de Area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 no S.I.(sistema internacional ) :  metro cadrado [ m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vertAlign w:val="superscript"/>
                            <w:lang w:val="gl-ES"/>
                          </w:rPr>
                          <w:t>2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] , empregaremos un submúltiplo centímetro cadrado [ cm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vertAlign w:val="superscript"/>
                            <w:lang w:val="gl-ES"/>
                          </w:rPr>
                          <w:t xml:space="preserve">2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]</w:t>
                        </w:r>
                      </w:p>
                      <w:p w:rsidR="00EA62E5" w:rsidRPr="00977297" w:rsidRDefault="00EA62E5" w:rsidP="00EA62E5">
                        <w:pPr>
                          <w:ind w:left="437" w:right="512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EA62E5" w:rsidRPr="00977297" w:rsidRDefault="00EA62E5" w:rsidP="00EA62E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1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Tenacidade: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É a enerxía que absorbe un material antes de alcanzar a rotura, maniféstase no seu comportamento como a resistencia que opón a romper cando se lle somete a un esforzo brusco. É o contrario da fraxilidade. Os dous parámetros que inflúen na tenacidade dun material son a resistencia e a ductilidade. Para que un aceiro presente unha boa tenacidade é necesario que teña unha combinación óptima das dúas variables.</w:t>
                        </w:r>
                      </w:p>
                      <w:p w:rsidR="00EA62E5" w:rsidRPr="00977297" w:rsidRDefault="00EA62E5" w:rsidP="00EA62E5">
                        <w:pPr>
                          <w:ind w:left="437" w:right="512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EA62E5" w:rsidRPr="00977297" w:rsidRDefault="00EA62E5" w:rsidP="00EA62E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ind w:right="51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Influencia da temperatura na forma de fractura dun metal: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 un aceiro ten un comportamento dúctil a altas temperaturas, é dicir, absorbe gran cantidade de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enrgí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proofErr w:type="spellEnd"/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se deforma antes de romper, e compórtase de forma fráxil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a baixas temperat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uras, non absorbe tanta enerxía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, non se deforma tanto e a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rotura non avisa.  Existe unha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temperatu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ra de transición </w:t>
                        </w:r>
                        <w:proofErr w:type="spellStart"/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dúctil-fráxil</w:t>
                        </w:r>
                        <w:proofErr w:type="spellEnd"/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?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, para avaliala haberá que realizar o ensaio a diferentes temperaturas.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u w:val="single" w:color="000000"/>
                            <w:lang w:val="gl-ES"/>
                          </w:rPr>
                          <w:t>Se só se vai realizar un ensaio a temperatura ha de estar entre 15 e 25 ºC.</w:t>
                        </w:r>
                      </w:p>
                      <w:p w:rsidR="00EA62E5" w:rsidRPr="00977297" w:rsidRDefault="00EA62E5" w:rsidP="00EA62E5">
                        <w:pPr>
                          <w:spacing w:line="240" w:lineRule="exact"/>
                          <w:ind w:left="437" w:right="515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u w:val="single" w:color="000000"/>
                            <w:lang w:val="gl-ES"/>
                          </w:rPr>
                        </w:pPr>
                      </w:p>
                      <w:p w:rsidR="00EA62E5" w:rsidRPr="00977297" w:rsidRDefault="00EA62E5" w:rsidP="00EA62E5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u w:val="single" w:color="000000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single" w:color="000000"/>
                            <w:lang w:val="gl-ES"/>
                          </w:rPr>
                          <w:t>Resiliencia: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u w:val="single" w:color="000000"/>
                            <w:lang w:val="gl-ES"/>
                          </w:rPr>
                          <w:t xml:space="preserve"> enerxía consumida para romper a probeta por unidade de área, exprésase en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single" w:color="000000"/>
                            <w:lang w:val="gl-ES"/>
                          </w:rPr>
                          <w:t>J/cm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single" w:color="000000"/>
                            <w:vertAlign w:val="superscript"/>
                            <w:lang w:val="gl-ES"/>
                          </w:rPr>
                          <w:t>2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single" w:color="000000"/>
                            <w:lang w:val="gl-ES"/>
                          </w:rPr>
                          <w:t>.</w:t>
                        </w: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FINICI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ÓNS</w:t>
                        </w:r>
                      </w:p>
                      <w:p w:rsidR="00D967BD" w:rsidRPr="00977297" w:rsidRDefault="00D967BD">
                        <w:pPr>
                          <w:spacing w:before="12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437" w:right="429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spacing w:val="3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  <w:lang w:val="gl-ES"/>
                          </w:rPr>
                          <w:t>Probeta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: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mostra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material</w:t>
                        </w:r>
                        <w:r w:rsidRPr="00977297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sobre</w:t>
                        </w:r>
                        <w:r w:rsidRPr="00977297">
                          <w:rPr>
                            <w:rFonts w:ascii="Arial" w:eastAsia="Arial" w:hAnsi="Arial" w:cs="Arial"/>
                            <w:spacing w:val="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que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se</w:t>
                        </w:r>
                        <w:r w:rsidRPr="00977297">
                          <w:rPr>
                            <w:rFonts w:ascii="Arial" w:eastAsia="Arial" w:hAnsi="Arial" w:cs="Arial"/>
                            <w:spacing w:val="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realiza</w:t>
                        </w:r>
                        <w:r w:rsidRPr="00977297">
                          <w:rPr>
                            <w:rFonts w:ascii="Arial" w:eastAsia="Arial" w:hAnsi="Arial" w:cs="Arial"/>
                            <w:spacing w:val="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o ensaio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,</w:t>
                        </w:r>
                        <w:r w:rsidRPr="00977297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stá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mecanizada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na súa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forma,</w:t>
                        </w:r>
                        <w:r w:rsidRPr="00977297">
                          <w:rPr>
                            <w:rFonts w:ascii="Arial" w:eastAsia="Arial" w:hAnsi="Arial" w:cs="Arial"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im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óns</w:t>
                        </w:r>
                        <w:r w:rsidRPr="00977297">
                          <w:rPr>
                            <w:rFonts w:ascii="Arial" w:eastAsia="Arial" w:hAnsi="Arial" w:cs="Arial"/>
                            <w:spacing w:val="-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acabad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-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="00605434"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rdo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un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h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normativa</w:t>
                        </w:r>
                        <w:r w:rsidRPr="00977297">
                          <w:rPr>
                            <w:rFonts w:ascii="Arial" w:eastAsia="Arial" w:hAnsi="Arial" w:cs="Arial"/>
                            <w:spacing w:val="-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existente.</w:t>
                        </w:r>
                      </w:p>
                      <w:p w:rsidR="00D967BD" w:rsidRPr="00977297" w:rsidRDefault="00D967BD">
                        <w:pPr>
                          <w:spacing w:before="10" w:line="100" w:lineRule="exact"/>
                          <w:rPr>
                            <w:sz w:val="11"/>
                            <w:szCs w:val="11"/>
                            <w:lang w:val="gl-ES"/>
                          </w:rPr>
                        </w:pPr>
                      </w:p>
                      <w:p w:rsidR="00D967BD" w:rsidRPr="00977297" w:rsidRDefault="006A4E1A" w:rsidP="00605434">
                        <w:pPr>
                          <w:ind w:left="437" w:right="423" w:firstLine="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spacing w:val="3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  <w:lang w:val="gl-ES"/>
                          </w:rPr>
                          <w:t>Entall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u w:val="thick" w:color="000000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: </w:t>
                        </w:r>
                        <w:r w:rsidRPr="00977297">
                          <w:rPr>
                            <w:rFonts w:ascii="Arial" w:eastAsia="Arial" w:hAnsi="Arial" w:cs="Arial"/>
                            <w:spacing w:val="3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hendidura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 nor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ali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z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ada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que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se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reali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z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na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pro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b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eta,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para</w:t>
                        </w:r>
                        <w:r w:rsidRPr="00977297">
                          <w:rPr>
                            <w:rFonts w:ascii="Arial" w:eastAsia="Arial" w:hAnsi="Arial" w:cs="Arial"/>
                            <w:spacing w:val="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eb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tar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sec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ión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 rot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ra</w:t>
                        </w:r>
                        <w:r w:rsidRPr="00977297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provo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ar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nas súas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prox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idad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un</w:t>
                        </w:r>
                        <w:r w:rsidR="00605434"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h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ntr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ón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e ten</w:t>
                        </w:r>
                        <w:r w:rsidR="00605434"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sións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  <w:r w:rsidRPr="00977297">
                          <w:rPr>
                            <w:rFonts w:ascii="Arial" w:eastAsia="Arial" w:hAnsi="Arial" w:cs="Arial"/>
                            <w:spacing w:val="-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ode</w:t>
                        </w:r>
                        <w:r w:rsidRPr="00977297">
                          <w:rPr>
                            <w:rFonts w:ascii="Arial" w:eastAsia="Arial" w:hAnsi="Arial" w:cs="Arial"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en for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e U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V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</w:p>
                    </w:tc>
                  </w:tr>
                </w:tbl>
                <w:p w:rsidR="00D967BD" w:rsidRDefault="00D967BD"/>
              </w:txbxContent>
            </v:textbox>
            <w10:wrap anchorx="page"/>
          </v:shape>
        </w:pict>
      </w:r>
      <w:r w:rsidR="006A4E1A">
        <w:rPr>
          <w:rFonts w:ascii="Arial" w:eastAsia="Arial" w:hAnsi="Arial" w:cs="Arial"/>
        </w:rPr>
        <w:t>2</w:t>
      </w:r>
    </w:p>
    <w:p w:rsidR="00D967BD" w:rsidRDefault="00D967BD">
      <w:pPr>
        <w:spacing w:before="6" w:line="100" w:lineRule="exact"/>
        <w:rPr>
          <w:sz w:val="11"/>
          <w:szCs w:val="11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686FEA">
      <w:pPr>
        <w:ind w:left="2142"/>
      </w:pPr>
      <w:r w:rsidRPr="00686FEA">
        <w:pict>
          <v:shape id="_x0000_s1150" type="#_x0000_t202" style="position:absolute;left:0;text-align:left;margin-left:50.25pt;margin-top:88.25pt;width:523.15pt;height:706.8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D967BD">
                    <w:trPr>
                      <w:trHeight w:hRule="exact" w:val="4112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D967BD" w:rsidRPr="00977297" w:rsidRDefault="006A4E1A">
                        <w:pPr>
                          <w:spacing w:line="240" w:lineRule="exact"/>
                          <w:ind w:left="437" w:right="429" w:firstLine="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spacing w:val="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  <w:lang w:val="gl-ES"/>
                          </w:rPr>
                          <w:t>KU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: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rx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ía</w:t>
                        </w:r>
                        <w:r w:rsidRPr="00977297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ab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orbida po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la</w:t>
                        </w:r>
                        <w:r w:rsidRPr="00977297">
                          <w:rPr>
                            <w:rFonts w:ascii="Arial" w:eastAsia="Arial" w:hAnsi="Arial" w:cs="Arial"/>
                            <w:spacing w:val="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probeta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na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rot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ra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as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ci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óns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ensai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o,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 probetas con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forma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pacing w:val="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x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í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nomi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al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Pén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ulo de</w:t>
                        </w:r>
                        <w:r w:rsidRPr="00977297">
                          <w:rPr>
                            <w:rFonts w:ascii="Arial" w:eastAsia="Arial" w:hAnsi="Arial" w:cs="Arial"/>
                            <w:spacing w:val="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300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J.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Midese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J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Por ex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empl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:</w:t>
                        </w:r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KU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=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121</w:t>
                        </w:r>
                        <w:r w:rsidRPr="00977297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J</w:t>
                        </w:r>
                      </w:p>
                      <w:p w:rsidR="00D967BD" w:rsidRPr="00977297" w:rsidRDefault="00D967BD">
                        <w:pPr>
                          <w:spacing w:before="1" w:line="120" w:lineRule="exact"/>
                          <w:rPr>
                            <w:sz w:val="12"/>
                            <w:szCs w:val="12"/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spacing w:line="240" w:lineRule="exact"/>
                          <w:ind w:left="437" w:right="430" w:firstLine="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spacing w:val="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  <w:lang w:val="gl-ES"/>
                          </w:rPr>
                          <w:t>KV: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x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ía</w:t>
                        </w:r>
                        <w:r w:rsidRPr="00977297">
                          <w:rPr>
                            <w:rFonts w:ascii="Arial" w:eastAsia="Arial" w:hAnsi="Arial" w:cs="Arial"/>
                            <w:spacing w:val="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ab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orbida p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ola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probeta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na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rot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ra</w:t>
                        </w:r>
                        <w:r w:rsidRPr="00977297">
                          <w:rPr>
                            <w:rFonts w:ascii="Arial" w:eastAsia="Arial" w:hAnsi="Arial" w:cs="Arial"/>
                            <w:spacing w:val="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nas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ci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óns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ensa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o,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 probetas</w:t>
                        </w:r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rma</w:t>
                        </w:r>
                        <w:r w:rsidRPr="00977297">
                          <w:rPr>
                            <w:rFonts w:ascii="Arial" w:eastAsia="Arial" w:hAnsi="Arial" w:cs="Arial"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V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ene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rx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ía</w:t>
                        </w:r>
                        <w:r w:rsidRPr="00977297"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nomi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al</w:t>
                        </w:r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é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lo</w:t>
                        </w:r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300</w:t>
                        </w:r>
                        <w:r w:rsidRPr="00977297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J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</w:p>
                      <w:p w:rsidR="00D967BD" w:rsidRPr="00977297" w:rsidRDefault="00D967BD">
                        <w:pPr>
                          <w:spacing w:before="10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NORMATIVA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B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LE </w:t>
                        </w:r>
                      </w:p>
                      <w:p w:rsidR="00D967BD" w:rsidRPr="00977297" w:rsidRDefault="00D967BD">
                        <w:pPr>
                          <w:spacing w:before="13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439" w:right="71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spacing w:val="5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UNE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7-474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gl-ES"/>
                          </w:rPr>
                          <w:t>-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92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-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(EN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10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04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gl-ES"/>
                          </w:rPr>
                          <w:t>5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–1)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: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l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exión</w:t>
                        </w:r>
                        <w:r w:rsidRPr="00977297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por</w:t>
                        </w:r>
                        <w:r w:rsidRPr="00977297">
                          <w:rPr>
                            <w:rFonts w:ascii="Arial" w:eastAsia="Arial" w:hAnsi="Arial" w:cs="Arial"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ho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q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ue</w:t>
                        </w:r>
                        <w:r w:rsidRPr="00977297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bre</w:t>
                        </w:r>
                        <w:r w:rsidRPr="00977297"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PROBETA</w:t>
                        </w:r>
                        <w:r w:rsidRPr="00977297">
                          <w:rPr>
                            <w:rFonts w:ascii="Arial" w:eastAsia="Arial" w:hAnsi="Arial" w:cs="Arial"/>
                            <w:spacing w:val="-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HARPY</w:t>
                        </w:r>
                      </w:p>
                      <w:p w:rsidR="00D967BD" w:rsidRPr="00977297" w:rsidRDefault="00D967BD">
                        <w:pPr>
                          <w:spacing w:before="12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6A4E1A" w:rsidP="00605434">
                        <w:pPr>
                          <w:ind w:left="437" w:right="426" w:firstLine="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Wingdings" w:eastAsia="Wingdings" w:hAnsi="Wingdings" w:cs="Wingdings"/>
                            <w:sz w:val="22"/>
                            <w:szCs w:val="22"/>
                            <w:lang w:val="gl-ES"/>
                          </w:rPr>
                          <w:t></w:t>
                        </w:r>
                        <w:r w:rsidR="00605434" w:rsidRPr="00977297">
                          <w:rPr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UNE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7-474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  <w:lang w:val="gl-ES"/>
                          </w:rPr>
                          <w:t>-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93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19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(EN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10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04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  <w:lang w:val="gl-ES"/>
                          </w:rPr>
                          <w:t>5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–2:1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  <w:lang w:val="gl-ES"/>
                          </w:rPr>
                          <w:t>9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92):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pacing w:val="2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="00605434"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2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2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Flexi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ó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pacing w:val="2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or</w:t>
                        </w:r>
                        <w:r w:rsidRPr="00977297">
                          <w:rPr>
                            <w:rFonts w:ascii="Arial" w:eastAsia="Arial" w:hAnsi="Arial" w:cs="Arial"/>
                            <w:spacing w:val="2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ho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q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ue</w:t>
                        </w:r>
                        <w:r w:rsidRPr="00977297">
                          <w:rPr>
                            <w:rFonts w:ascii="Arial" w:eastAsia="Arial" w:hAnsi="Arial" w:cs="Arial"/>
                            <w:spacing w:val="2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obre</w:t>
                        </w:r>
                        <w:r w:rsidRPr="00977297">
                          <w:rPr>
                            <w:rFonts w:ascii="Arial" w:eastAsia="Arial" w:hAnsi="Arial" w:cs="Arial"/>
                            <w:spacing w:val="2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ROB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T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 CHARPY:</w:t>
                        </w:r>
                        <w:r w:rsidRPr="00977297"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v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rifi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ación</w:t>
                        </w:r>
                        <w:r w:rsidRPr="00977297">
                          <w:rPr>
                            <w:rFonts w:ascii="Arial" w:eastAsia="Arial" w:hAnsi="Arial" w:cs="Arial"/>
                            <w:spacing w:val="-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maq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ina</w:t>
                        </w:r>
                        <w:r w:rsidRPr="00977297">
                          <w:rPr>
                            <w:rFonts w:ascii="Arial" w:eastAsia="Arial" w:hAnsi="Arial" w:cs="Arial"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="00605434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-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(p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é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lo).</w:t>
                        </w:r>
                      </w:p>
                    </w:tc>
                  </w:tr>
                  <w:tr w:rsidR="00D967BD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D967BD" w:rsidRPr="00977297" w:rsidRDefault="006A4E1A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3.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SCRIPCI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Ó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2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="009B1373"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PRÁ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2"/>
                            <w:position w:val="1"/>
                            <w:sz w:val="28"/>
                            <w:szCs w:val="28"/>
                            <w:lang w:val="gl-ES"/>
                          </w:rPr>
                          <w:t>T</w:t>
                        </w:r>
                        <w:r w:rsidRPr="00977297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ICA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D967BD" w:rsidRPr="00977297" w:rsidRDefault="00D967BD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D967BD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D967BD" w:rsidRPr="00977297" w:rsidRDefault="009B1373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SILIENC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13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Ó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2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É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ND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H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PY</w:t>
                        </w:r>
                      </w:p>
                    </w:tc>
                  </w:tr>
                  <w:tr w:rsidR="00D967BD">
                    <w:trPr>
                      <w:trHeight w:hRule="exact" w:val="9366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D967BD" w:rsidRPr="00977297" w:rsidRDefault="00D967BD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605434" w:rsidRPr="00977297" w:rsidRDefault="00605434" w:rsidP="00605434">
                        <w:pPr>
                          <w:ind w:left="79" w:right="33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ensaio consiste en romper mediante un só golpe, cun péndulo, unha probeta entallada. Déixase caer un pesado péndulo, o cal ao seu pa</w:t>
                        </w:r>
                        <w:r w:rsidR="00E3574F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so pola súa posición máis baixa golpea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no seu punto medio unha probeta que ten forma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paralelepípeda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situada na base da máquina e apoiada nos seus dous extremos. A probeta posúe unha entalla estándar para facilitar o inicio da fisura. Logo de golpear a probeta, o péndulo segue o seu camiño alcanzando una certa altura que depende da cantidade de enerxía disipada ao golpear.</w:t>
                        </w:r>
                      </w:p>
                      <w:p w:rsidR="00605434" w:rsidRPr="00977297" w:rsidRDefault="00605434" w:rsidP="00605434">
                        <w:pPr>
                          <w:ind w:left="79" w:right="33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605434" w:rsidRPr="00977297" w:rsidRDefault="00605434" w:rsidP="00605434">
                        <w:pPr>
                          <w:ind w:left="79" w:right="33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 altura inicial e a final que alcanza o péndulo mídense en función dos ángulos abarcados. Este traballo (ou enerxía potencial) está xa tabulado tendo en </w:t>
                        </w:r>
                        <w:r w:rsid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conta as perdas por rozam</w:t>
                        </w:r>
                        <w:r w:rsidR="00E3574F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ento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resistencia do aire.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Atópanse recollidos nunha escala incorporada no propio aparello onde se le directamente a enerxía absorbida na rotura</w:t>
                        </w:r>
                      </w:p>
                      <w:p w:rsidR="00605434" w:rsidRPr="00977297" w:rsidRDefault="00605434" w:rsidP="00605434">
                        <w:pPr>
                          <w:ind w:left="79" w:right="33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E3574F" w:rsidRPr="00977297" w:rsidRDefault="00605434" w:rsidP="00605434">
                        <w:pPr>
                          <w:ind w:left="79" w:right="33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Se o péndulo alcanza pouca altura o material é moi tenaz e a resiliencia moi grande. As probetas que fallan en forma fráxil rompen en dúas metades, en cambio aquelas con maior ductilidade dóbranse sen romper. Este comportamento é moi dependente da temperatura e a composición química, isto obriga a realizar o ensaio con probetas a distinta temperatura, para avaliar a existencia dunha "temperatura de transición </w:t>
                        </w:r>
                        <w:proofErr w:type="spellStart"/>
                        <w:r w:rsidR="00E3574F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dúctil-fráxil</w:t>
                        </w:r>
                        <w:proofErr w:type="spellEnd"/>
                        <w:r w:rsidR="00E3574F"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”.</w:t>
                        </w: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D967BD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79" w:right="6557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SC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CIÓN </w:t>
                        </w:r>
                        <w:r w:rsidR="009B1373"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DA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P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OBETA</w:t>
                        </w:r>
                      </w:p>
                      <w:p w:rsidR="00D967BD" w:rsidRPr="00977297" w:rsidRDefault="00D967BD">
                        <w:pPr>
                          <w:spacing w:before="13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D967BD" w:rsidRPr="00977297" w:rsidRDefault="006A4E1A">
                        <w:pPr>
                          <w:ind w:left="79" w:right="34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Para</w:t>
                        </w:r>
                        <w:r w:rsidRPr="00977297">
                          <w:rPr>
                            <w:rFonts w:ascii="Arial" w:eastAsia="Arial" w:hAnsi="Arial" w:cs="Arial"/>
                            <w:spacing w:val="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én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ulo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as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robetas</w:t>
                        </w:r>
                        <w:r w:rsidRPr="00977297">
                          <w:rPr>
                            <w:rFonts w:ascii="Arial" w:eastAsia="Arial" w:hAnsi="Arial" w:cs="Arial"/>
                            <w:spacing w:val="7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nor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ali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z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ad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a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spacing w:val="1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ma</w:t>
                        </w:r>
                        <w:r w:rsidR="00E3574F"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or</w:t>
                        </w:r>
                        <w:r w:rsidRPr="00977297">
                          <w:rPr>
                            <w:rFonts w:ascii="Arial" w:eastAsia="Arial" w:hAnsi="Arial" w:cs="Arial"/>
                            <w:spacing w:val="10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u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spacing w:val="1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Es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p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aña</w:t>
                        </w:r>
                        <w:r w:rsidRPr="00977297">
                          <w:rPr>
                            <w:rFonts w:ascii="Arial" w:eastAsia="Arial" w:hAnsi="Arial" w:cs="Arial"/>
                            <w:spacing w:val="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o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spacing w:val="1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tipo</w:t>
                        </w:r>
                        <w:r w:rsidRPr="00977297">
                          <w:rPr>
                            <w:rFonts w:ascii="Arial" w:eastAsia="Arial" w:hAnsi="Arial" w:cs="Arial"/>
                            <w:spacing w:val="1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ME</w:t>
                        </w:r>
                        <w:r w:rsidRPr="00977297"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  <w:lang w:val="gl-ES"/>
                          </w:rPr>
                          <w:t>S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AGER</w:t>
                        </w:r>
                        <w:r w:rsidRPr="00977297"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d</w:t>
                        </w:r>
                        <w:r w:rsidRPr="00977297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</w:t>
                        </w:r>
                      </w:p>
                      <w:p w:rsidR="00D967BD" w:rsidRPr="00977297" w:rsidRDefault="006A4E1A" w:rsidP="00E3574F">
                        <w:pPr>
                          <w:spacing w:line="240" w:lineRule="exact"/>
                          <w:ind w:left="79" w:right="150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10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x 10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cm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position w:val="8"/>
                            <w:sz w:val="14"/>
                            <w:szCs w:val="14"/>
                            <w:lang w:val="gl-ES"/>
                          </w:rPr>
                          <w:t>2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position w:val="8"/>
                            <w:sz w:val="14"/>
                            <w:szCs w:val="14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sección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E3574F"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55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proofErr w:type="spellStart"/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cm</w:t>
                        </w:r>
                        <w:proofErr w:type="spellEnd"/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lo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1"/>
                            <w:sz w:val="22"/>
                            <w:szCs w:val="22"/>
                            <w:lang w:val="gl-ES"/>
                          </w:rPr>
                          <w:t>n</w:t>
                        </w:r>
                        <w:r w:rsidR="00E3574F"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xitude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5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colocadas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11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en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3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E3574F"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apoi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os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8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que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distan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6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40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pacing w:val="-2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Pr="00977297">
                          <w:rPr>
                            <w:rFonts w:ascii="Arial" w:eastAsia="Arial" w:hAnsi="Arial" w:cs="Arial"/>
                            <w:b/>
                            <w:i/>
                            <w:sz w:val="22"/>
                            <w:szCs w:val="22"/>
                            <w:lang w:val="gl-ES"/>
                          </w:rPr>
                          <w:t>mm.</w:t>
                        </w:r>
                      </w:p>
                    </w:tc>
                  </w:tr>
                </w:tbl>
                <w:p w:rsidR="00D967BD" w:rsidRDefault="00D967BD"/>
              </w:txbxContent>
            </v:textbox>
            <w10:wrap anchorx="page" anchory="page"/>
          </v:shape>
        </w:pict>
      </w:r>
      <w:r w:rsidR="00605434">
        <w:pict>
          <v:shape id="_x0000_i1026" type="#_x0000_t75" style="width:325.05pt;height:116.2pt">
            <v:imagedata r:id="rId9" o:title=""/>
          </v:shape>
        </w:pict>
      </w:r>
    </w:p>
    <w:p w:rsidR="00D967BD" w:rsidRDefault="00D967BD">
      <w:pPr>
        <w:spacing w:before="9" w:line="100" w:lineRule="exact"/>
        <w:rPr>
          <w:sz w:val="10"/>
          <w:szCs w:val="10"/>
        </w:rPr>
      </w:pPr>
    </w:p>
    <w:p w:rsidR="00D967BD" w:rsidRDefault="006A4E1A">
      <w:pPr>
        <w:spacing w:before="34"/>
        <w:ind w:right="207"/>
        <w:jc w:val="right"/>
        <w:rPr>
          <w:rFonts w:ascii="Arial" w:eastAsia="Arial" w:hAnsi="Arial" w:cs="Arial"/>
        </w:rPr>
        <w:sectPr w:rsidR="00D967BD">
          <w:pgSz w:w="11920" w:h="16840"/>
          <w:pgMar w:top="1460" w:right="360" w:bottom="280" w:left="700" w:header="555" w:footer="0" w:gutter="0"/>
          <w:cols w:space="720"/>
        </w:sectPr>
      </w:pPr>
      <w:r>
        <w:rPr>
          <w:rFonts w:ascii="Arial" w:eastAsia="Arial" w:hAnsi="Arial" w:cs="Arial"/>
        </w:rPr>
        <w:t>3</w:t>
      </w:r>
    </w:p>
    <w:p w:rsidR="00D967BD" w:rsidRDefault="00686FEA">
      <w:pPr>
        <w:spacing w:before="4" w:line="100" w:lineRule="exact"/>
        <w:rPr>
          <w:sz w:val="11"/>
          <w:szCs w:val="11"/>
        </w:rPr>
      </w:pPr>
      <w:r w:rsidRPr="00686FEA">
        <w:lastRenderedPageBreak/>
        <w:pict>
          <v:group id="_x0000_s1144" style="position:absolute;margin-left:51.15pt;margin-top:88.25pt;width:521.45pt;height:706.8pt;z-index:-251654144;mso-position-horizontal-relative:page;mso-position-vertical-relative:page" coordorigin="1023,1765" coordsize="10429,14136">
            <v:shape id="_x0000_s1148" style="position:absolute;left:1054;top:1796;width:10367;height:0" coordorigin="1054,1796" coordsize="10367,0" path="m1054,1796r10367,e" filled="f" strokeweight="1.6pt">
              <v:path arrowok="t"/>
            </v:shape>
            <v:shape id="_x0000_s1147" style="position:absolute;left:1039;top:1781;width:0;height:14104" coordorigin="1039,1781" coordsize="0,14104" path="m1039,1781r,14103e" filled="f" strokeweight="1.6pt">
              <v:path arrowok="t"/>
            </v:shape>
            <v:shape id="_x0000_s1146" style="position:absolute;left:11436;top:1781;width:0;height:14104" coordorigin="11436,1781" coordsize="0,14104" path="m11436,1781r,14103e" filled="f" strokeweight="1.6pt">
              <v:path arrowok="t"/>
            </v:shape>
            <v:shape id="_x0000_s1145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967BD" w:rsidRDefault="00D967BD">
      <w:pPr>
        <w:spacing w:line="200" w:lineRule="exact"/>
      </w:pPr>
    </w:p>
    <w:p w:rsidR="00D967BD" w:rsidRPr="00977297" w:rsidRDefault="006A4E1A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</w:t>
      </w:r>
      <w:r w:rsidRPr="00977297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SC</w:t>
      </w:r>
      <w:r w:rsidRPr="00977297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977297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P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CIÓN </w:t>
      </w:r>
      <w:r w:rsidR="009B1373"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DA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 M</w:t>
      </w:r>
      <w:r w:rsidR="009B1373"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Á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QUINA</w:t>
      </w:r>
    </w:p>
    <w:p w:rsidR="00D967BD" w:rsidRPr="00977297" w:rsidRDefault="00D967BD">
      <w:pPr>
        <w:spacing w:before="7" w:line="220" w:lineRule="exact"/>
        <w:rPr>
          <w:sz w:val="22"/>
          <w:szCs w:val="22"/>
          <w:lang w:val="gl-ES"/>
        </w:rPr>
      </w:pPr>
    </w:p>
    <w:p w:rsidR="00D967BD" w:rsidRPr="00977297" w:rsidRDefault="00E3574F">
      <w:pPr>
        <w:spacing w:before="31"/>
        <w:ind w:left="434" w:right="360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>Emprégase o</w:t>
      </w:r>
      <w:r w:rsidR="006A4E1A" w:rsidRPr="00977297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Pén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ulo</w:t>
      </w:r>
      <w:r w:rsidR="006A4E1A" w:rsidRPr="00977297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de</w:t>
      </w:r>
      <w:r w:rsidR="006A4E1A" w:rsidRPr="00977297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ída</w:t>
      </w:r>
      <w:r w:rsidR="006A4E1A" w:rsidRPr="00977297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l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b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re</w:t>
      </w:r>
      <w:r w:rsidR="006A4E1A" w:rsidRPr="00977297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(CHAR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Y)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que</w:t>
      </w:r>
      <w:r w:rsidR="006A4E1A" w:rsidRPr="00977297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mide</w:t>
      </w:r>
      <w:r w:rsidR="006A4E1A" w:rsidRPr="00977297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dire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 xml:space="preserve">tamente </w:t>
      </w: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nunha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e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la</w:t>
      </w:r>
      <w:r w:rsidR="006A4E1A" w:rsidRPr="00977297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ner</w:t>
      </w:r>
      <w:r w:rsidRPr="00977297">
        <w:rPr>
          <w:rFonts w:ascii="Arial" w:eastAsia="Arial" w:hAnsi="Arial" w:cs="Arial"/>
          <w:sz w:val="22"/>
          <w:szCs w:val="22"/>
          <w:lang w:val="gl-ES"/>
        </w:rPr>
        <w:t>x</w:t>
      </w:r>
      <w:r w:rsidR="006A4E1A" w:rsidRPr="00977297">
        <w:rPr>
          <w:rFonts w:ascii="Arial" w:eastAsia="Arial" w:hAnsi="Arial" w:cs="Arial"/>
          <w:spacing w:val="2"/>
          <w:sz w:val="22"/>
          <w:szCs w:val="22"/>
          <w:lang w:val="gl-ES"/>
        </w:rPr>
        <w:t>í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 re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idual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existente</w:t>
      </w:r>
      <w:r w:rsidR="006A4E1A" w:rsidRPr="00977297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de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pois d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ro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t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ura,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e </w:t>
      </w:r>
      <w:r w:rsidR="00977297" w:rsidRPr="00977297">
        <w:rPr>
          <w:rFonts w:ascii="Arial" w:eastAsia="Arial" w:hAnsi="Arial" w:cs="Arial"/>
          <w:sz w:val="22"/>
          <w:szCs w:val="22"/>
          <w:lang w:val="gl-ES"/>
        </w:rPr>
        <w:t>dicir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,</w:t>
      </w:r>
      <w:r w:rsidR="006A4E1A" w:rsidRPr="00977297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977297" w:rsidRPr="00977297">
        <w:rPr>
          <w:rFonts w:ascii="Arial" w:eastAsia="Arial" w:hAnsi="Arial" w:cs="Arial"/>
          <w:sz w:val="22"/>
          <w:szCs w:val="22"/>
          <w:lang w:val="gl-ES"/>
        </w:rPr>
        <w:t>difer</w:t>
      </w:r>
      <w:r w:rsidR="00977297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977297" w:rsidRPr="00977297">
        <w:rPr>
          <w:rFonts w:ascii="Arial" w:eastAsia="Arial" w:hAnsi="Arial" w:cs="Arial"/>
          <w:sz w:val="22"/>
          <w:szCs w:val="22"/>
          <w:lang w:val="gl-ES"/>
        </w:rPr>
        <w:t>nza</w:t>
      </w:r>
      <w:r w:rsidR="006A4E1A" w:rsidRPr="00977297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entre a</w:t>
      </w:r>
      <w:r w:rsidR="006A4E1A" w:rsidRPr="00977297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enerx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ía</w:t>
      </w:r>
      <w:r w:rsidR="006A4E1A" w:rsidRPr="00977297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tot</w:t>
      </w:r>
      <w:r w:rsidR="006A4E1A" w:rsidRPr="00977297">
        <w:rPr>
          <w:rFonts w:ascii="Arial" w:eastAsia="Arial" w:hAnsi="Arial" w:cs="Arial"/>
          <w:spacing w:val="9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l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proofErr w:type="spellStart"/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e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arrol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ada</w:t>
      </w:r>
      <w:proofErr w:type="spellEnd"/>
      <w:r w:rsidR="006A4E1A" w:rsidRPr="00977297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po</w:t>
      </w:r>
      <w:r w:rsidRPr="00977297">
        <w:rPr>
          <w:rFonts w:ascii="Arial" w:eastAsia="Arial" w:hAnsi="Arial" w:cs="Arial"/>
          <w:sz w:val="22"/>
          <w:szCs w:val="22"/>
          <w:lang w:val="gl-ES"/>
        </w:rPr>
        <w:t>l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 máqu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na</w:t>
      </w:r>
      <w:r w:rsidR="006A4E1A" w:rsidRPr="00977297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e a</w:t>
      </w:r>
      <w:r w:rsidR="006A4E1A" w:rsidRPr="00977297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ab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orbida</w:t>
      </w:r>
      <w:r w:rsidR="006A4E1A" w:rsidRPr="00977297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polo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mater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al.</w:t>
      </w:r>
    </w:p>
    <w:p w:rsidR="00D967BD" w:rsidRPr="00977297" w:rsidRDefault="006A4E1A">
      <w:pPr>
        <w:spacing w:line="240" w:lineRule="exact"/>
        <w:ind w:left="434" w:right="6685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>Po</w:t>
      </w:r>
      <w:r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E3574F" w:rsidRPr="00977297">
        <w:rPr>
          <w:rFonts w:ascii="Arial" w:eastAsia="Arial" w:hAnsi="Arial" w:cs="Arial"/>
          <w:sz w:val="22"/>
          <w:szCs w:val="22"/>
          <w:lang w:val="gl-ES"/>
        </w:rPr>
        <w:t>ú</w:t>
      </w:r>
      <w:r w:rsidRPr="00977297">
        <w:rPr>
          <w:rFonts w:ascii="Arial" w:eastAsia="Arial" w:hAnsi="Arial" w:cs="Arial"/>
          <w:sz w:val="22"/>
          <w:szCs w:val="22"/>
          <w:lang w:val="gl-ES"/>
        </w:rPr>
        <w:t>e</w:t>
      </w:r>
      <w:r w:rsidRPr="00977297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un</w:t>
      </w:r>
      <w:r w:rsidR="00E3574F" w:rsidRPr="00977297">
        <w:rPr>
          <w:rFonts w:ascii="Arial" w:eastAsia="Arial" w:hAnsi="Arial" w:cs="Arial"/>
          <w:sz w:val="22"/>
          <w:szCs w:val="22"/>
          <w:lang w:val="gl-ES"/>
        </w:rPr>
        <w:t>h</w:t>
      </w:r>
      <w:r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Pr="00977297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E3574F" w:rsidRPr="00977297">
        <w:rPr>
          <w:rFonts w:ascii="Arial" w:eastAsia="Arial" w:hAnsi="Arial" w:cs="Arial"/>
          <w:sz w:val="22"/>
          <w:szCs w:val="22"/>
          <w:lang w:val="gl-ES"/>
        </w:rPr>
        <w:t>enerx</w:t>
      </w:r>
      <w:r w:rsidRPr="00977297">
        <w:rPr>
          <w:rFonts w:ascii="Arial" w:eastAsia="Arial" w:hAnsi="Arial" w:cs="Arial"/>
          <w:sz w:val="22"/>
          <w:szCs w:val="22"/>
          <w:lang w:val="gl-ES"/>
        </w:rPr>
        <w:t>ía</w:t>
      </w:r>
      <w:r w:rsidRPr="00977297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977297">
        <w:rPr>
          <w:rFonts w:ascii="Arial" w:eastAsia="Arial" w:hAnsi="Arial" w:cs="Arial"/>
          <w:sz w:val="22"/>
          <w:szCs w:val="22"/>
          <w:lang w:val="gl-ES"/>
        </w:rPr>
        <w:t>omin</w:t>
      </w:r>
      <w:r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977297">
        <w:rPr>
          <w:rFonts w:ascii="Arial" w:eastAsia="Arial" w:hAnsi="Arial" w:cs="Arial"/>
          <w:sz w:val="22"/>
          <w:szCs w:val="22"/>
          <w:lang w:val="gl-ES"/>
        </w:rPr>
        <w:t>l</w:t>
      </w:r>
      <w:r w:rsidRPr="00977297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977297">
        <w:rPr>
          <w:rFonts w:ascii="Arial" w:eastAsia="Arial" w:hAnsi="Arial" w:cs="Arial"/>
          <w:sz w:val="22"/>
          <w:szCs w:val="22"/>
          <w:lang w:val="gl-ES"/>
        </w:rPr>
        <w:t>e</w:t>
      </w:r>
      <w:r w:rsidRPr="00977297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300J</w:t>
      </w: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before="16" w:line="260" w:lineRule="exact"/>
        <w:rPr>
          <w:sz w:val="26"/>
          <w:szCs w:val="26"/>
        </w:rPr>
      </w:pPr>
    </w:p>
    <w:p w:rsidR="00D967BD" w:rsidRDefault="00686FEA">
      <w:pPr>
        <w:ind w:left="1219"/>
      </w:pPr>
      <w:r w:rsidRPr="00686FEA">
        <w:pict>
          <v:shape id="_x0000_s1143" type="#_x0000_t75" style="position:absolute;left:0;text-align:left;margin-left:372.1pt;margin-top:0;width:117.25pt;height:265.75pt;z-index:-251655168;mso-position-horizontal-relative:page">
            <v:imagedata r:id="rId10" o:title=""/>
            <w10:wrap anchorx="page"/>
          </v:shape>
        </w:pict>
      </w:r>
      <w:r w:rsidR="00605434">
        <w:pict>
          <v:shape id="_x0000_i1027" type="#_x0000_t75" style="width:230.95pt;height:268.75pt">
            <v:imagedata r:id="rId11" o:title=""/>
          </v:shape>
        </w:pict>
      </w:r>
    </w:p>
    <w:p w:rsidR="00D967BD" w:rsidRDefault="00D967BD">
      <w:pPr>
        <w:spacing w:before="4" w:line="140" w:lineRule="exact"/>
        <w:rPr>
          <w:sz w:val="14"/>
          <w:szCs w:val="14"/>
        </w:rPr>
      </w:pPr>
    </w:p>
    <w:p w:rsidR="00D967BD" w:rsidRDefault="00D967BD">
      <w:pPr>
        <w:spacing w:line="200" w:lineRule="exact"/>
      </w:pPr>
    </w:p>
    <w:p w:rsidR="00D967BD" w:rsidRDefault="00686FEA">
      <w:pPr>
        <w:ind w:left="2140"/>
      </w:pPr>
      <w:r w:rsidRPr="00686FEA">
        <w:pict>
          <v:shape id="_x0000_s1141" type="#_x0000_t75" style="position:absolute;left:0;text-align:left;margin-left:372.1pt;margin-top:0;width:182.85pt;height:209.4pt;z-index:-251656192;mso-position-horizontal-relative:page">
            <v:imagedata r:id="rId12" o:title=""/>
            <w10:wrap anchorx="page"/>
          </v:shape>
        </w:pict>
      </w:r>
      <w:r w:rsidR="00605434">
        <w:pict>
          <v:shape id="_x0000_i1028" type="#_x0000_t75" style="width:158.25pt;height:181.05pt">
            <v:imagedata r:id="rId13" o:title=""/>
          </v:shape>
        </w:pict>
      </w:r>
    </w:p>
    <w:p w:rsidR="00D967BD" w:rsidRDefault="00D967BD">
      <w:pPr>
        <w:spacing w:before="4" w:line="160" w:lineRule="exact"/>
        <w:rPr>
          <w:sz w:val="16"/>
          <w:szCs w:val="16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  <w:sectPr w:rsidR="00D967BD">
          <w:footerReference w:type="default" r:id="rId14"/>
          <w:pgSz w:w="11920" w:h="16840"/>
          <w:pgMar w:top="1460" w:right="460" w:bottom="280" w:left="700" w:header="555" w:footer="538" w:gutter="0"/>
          <w:pgNumType w:start="4"/>
          <w:cols w:space="720"/>
        </w:sectPr>
      </w:pPr>
    </w:p>
    <w:p w:rsidR="00D967BD" w:rsidRDefault="00686FEA">
      <w:pPr>
        <w:spacing w:line="200" w:lineRule="exact"/>
      </w:pPr>
      <w:r w:rsidRPr="00686FEA">
        <w:lastRenderedPageBreak/>
        <w:pict>
          <v:group id="_x0000_s1135" style="position:absolute;margin-left:51.15pt;margin-top:88.25pt;width:521.45pt;height:706.8pt;z-index:-251652096;mso-position-horizontal-relative:page;mso-position-vertical-relative:page" coordorigin="1023,1765" coordsize="10429,14136">
            <v:shape id="_x0000_s1139" style="position:absolute;left:1054;top:1796;width:10367;height:0" coordorigin="1054,1796" coordsize="10367,0" path="m1054,1796r10367,e" filled="f" strokeweight="1.6pt">
              <v:path arrowok="t"/>
            </v:shape>
            <v:shape id="_x0000_s1138" style="position:absolute;left:1039;top:1781;width:0;height:14104" coordorigin="1039,1781" coordsize="0,14104" path="m1039,1781r,14103e" filled="f" strokeweight="1.6pt">
              <v:path arrowok="t"/>
            </v:shape>
            <v:shape id="_x0000_s1137" style="position:absolute;left:11436;top:1781;width:0;height:14104" coordorigin="11436,1781" coordsize="0,14104" path="m11436,1781r,14103e" filled="f" strokeweight="1.6pt">
              <v:path arrowok="t"/>
            </v:shape>
            <v:shape id="_x0000_s1136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D967BD">
      <w:pPr>
        <w:spacing w:before="1" w:line="220" w:lineRule="exact"/>
        <w:rPr>
          <w:sz w:val="22"/>
          <w:szCs w:val="22"/>
        </w:rPr>
      </w:pPr>
    </w:p>
    <w:p w:rsidR="00D967BD" w:rsidRPr="00977297" w:rsidRDefault="006A4E1A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TÉ</w:t>
      </w:r>
      <w:r w:rsidRPr="00977297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C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NICA </w:t>
      </w:r>
      <w:r w:rsidRPr="00977297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O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P</w:t>
      </w:r>
      <w:r w:rsidRPr="00977297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</w:t>
      </w:r>
      <w:r w:rsidRPr="00977297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A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T</w:t>
      </w:r>
      <w:r w:rsidRPr="00977297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O</w:t>
      </w:r>
      <w:r w:rsidRPr="00977297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RIA</w:t>
      </w: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before="1" w:line="280" w:lineRule="exact"/>
        <w:rPr>
          <w:sz w:val="28"/>
          <w:szCs w:val="28"/>
          <w:lang w:val="gl-ES"/>
        </w:rPr>
      </w:pPr>
    </w:p>
    <w:p w:rsidR="00D967BD" w:rsidRPr="00977297" w:rsidRDefault="006A4E1A">
      <w:pPr>
        <w:spacing w:before="31"/>
        <w:ind w:left="434"/>
        <w:rPr>
          <w:rFonts w:ascii="Arial" w:eastAsia="Arial" w:hAnsi="Arial" w:cs="Arial"/>
          <w:sz w:val="23"/>
          <w:szCs w:val="23"/>
          <w:lang w:val="gl-ES"/>
        </w:rPr>
      </w:pP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COM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P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RO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B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A</w:t>
      </w:r>
      <w:r w:rsidRPr="00977297">
        <w:rPr>
          <w:rFonts w:ascii="Arial" w:eastAsia="Arial" w:hAnsi="Arial" w:cs="Arial"/>
          <w:b/>
          <w:color w:val="FF0000"/>
          <w:spacing w:val="1"/>
          <w:sz w:val="23"/>
          <w:szCs w:val="23"/>
          <w:lang w:val="gl-ES"/>
        </w:rPr>
        <w:t>C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I</w:t>
      </w:r>
      <w:r w:rsidR="009B1373"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ÓNS</w:t>
      </w:r>
      <w:r w:rsidRPr="00977297">
        <w:rPr>
          <w:rFonts w:ascii="Arial" w:eastAsia="Arial" w:hAnsi="Arial" w:cs="Arial"/>
          <w:b/>
          <w:color w:val="FF0000"/>
          <w:spacing w:val="-2"/>
          <w:sz w:val="23"/>
          <w:szCs w:val="23"/>
          <w:lang w:val="gl-ES"/>
        </w:rPr>
        <w:t xml:space="preserve"> 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PREVI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A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 xml:space="preserve">S </w:t>
      </w:r>
      <w:r w:rsidR="009B1373"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E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NOR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M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ATIVA DE S</w:t>
      </w:r>
      <w:r w:rsidRPr="00977297">
        <w:rPr>
          <w:rFonts w:ascii="Arial" w:eastAsia="Arial" w:hAnsi="Arial" w:cs="Arial"/>
          <w:b/>
          <w:color w:val="FF0000"/>
          <w:spacing w:val="-2"/>
          <w:sz w:val="23"/>
          <w:szCs w:val="23"/>
          <w:lang w:val="gl-ES"/>
        </w:rPr>
        <w:t>E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GURI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DA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D</w:t>
      </w:r>
      <w:r w:rsidR="009B1373"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E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 xml:space="preserve"> APLI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C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A</w:t>
      </w:r>
      <w:r w:rsidRPr="00977297">
        <w:rPr>
          <w:rFonts w:ascii="Arial" w:eastAsia="Arial" w:hAnsi="Arial" w:cs="Arial"/>
          <w:b/>
          <w:color w:val="FF0000"/>
          <w:spacing w:val="1"/>
          <w:sz w:val="23"/>
          <w:szCs w:val="23"/>
          <w:lang w:val="gl-ES"/>
        </w:rPr>
        <w:t>B</w:t>
      </w:r>
      <w:r w:rsidRPr="00977297">
        <w:rPr>
          <w:rFonts w:ascii="Arial" w:eastAsia="Arial" w:hAnsi="Arial" w:cs="Arial"/>
          <w:b/>
          <w:color w:val="FF0000"/>
          <w:spacing w:val="-2"/>
          <w:sz w:val="23"/>
          <w:szCs w:val="23"/>
          <w:lang w:val="gl-ES"/>
        </w:rPr>
        <w:t>L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E:</w:t>
      </w:r>
    </w:p>
    <w:p w:rsidR="00D967BD" w:rsidRPr="00977297" w:rsidRDefault="00D967BD">
      <w:pPr>
        <w:spacing w:before="16" w:line="260" w:lineRule="exact"/>
        <w:rPr>
          <w:sz w:val="26"/>
          <w:szCs w:val="26"/>
          <w:lang w:val="gl-ES"/>
        </w:rPr>
      </w:pPr>
    </w:p>
    <w:p w:rsidR="00E3574F" w:rsidRPr="00977297" w:rsidRDefault="00E3574F" w:rsidP="00E3574F">
      <w:p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A máquina debe funcionar perfectamente, sen rozamentos ou </w:t>
      </w:r>
      <w:r w:rsidR="00977297" w:rsidRPr="00977297">
        <w:rPr>
          <w:rFonts w:ascii="Arial" w:eastAsia="Arial" w:hAnsi="Arial" w:cs="Arial"/>
          <w:sz w:val="22"/>
          <w:szCs w:val="22"/>
          <w:lang w:val="gl-ES"/>
        </w:rPr>
        <w:t>agarrotamentos</w:t>
      </w: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 que poidan  falsear a medida da enerxía absorbida no choque,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sendo  conveniente operar en baleiro para comprobar se o péndulo está liberado de rozamentos.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>Se realizamos unha proba en baleiro situando a agulla en 30, é dicir, no seu ángulo máximo, esta deberá de volver a cero, estando o disco graduado de forma que o ángulo co centro que forma a división é igual ao que forma a división correspondente ao 30 kg, e así sucesivamente a de 5-10-15-20-25 correspóndese coa de 25-20-15-10 e 5 respectivamente.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Os ensaios han de realizarse sempre con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probetas de iguais características xeométricas</w:t>
      </w:r>
      <w:r w:rsidRPr="00977297">
        <w:rPr>
          <w:rFonts w:ascii="Arial" w:eastAsia="Arial" w:hAnsi="Arial" w:cs="Arial"/>
          <w:sz w:val="22"/>
          <w:szCs w:val="22"/>
          <w:lang w:val="gl-ES"/>
        </w:rPr>
        <w:t>, xa que non existe relación entre os resultados e as dimensións.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distancia entre apoios debe ser sempre a mesma</w:t>
      </w:r>
      <w:r w:rsidRPr="00977297">
        <w:rPr>
          <w:rFonts w:ascii="Arial" w:eastAsia="Arial" w:hAnsi="Arial" w:cs="Arial"/>
          <w:sz w:val="22"/>
          <w:szCs w:val="22"/>
          <w:lang w:val="gl-ES"/>
        </w:rPr>
        <w:t>, para que os resultados sexan comparables.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entalla debe ser perfectamente lisa</w:t>
      </w:r>
      <w:r w:rsidRPr="00977297">
        <w:rPr>
          <w:rFonts w:ascii="Arial" w:eastAsia="Arial" w:hAnsi="Arial" w:cs="Arial"/>
          <w:sz w:val="22"/>
          <w:szCs w:val="22"/>
          <w:lang w:val="gl-ES"/>
        </w:rPr>
        <w:t>, xa que calquera rugosidade pode  diminuír a resiliencia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temperatura do ensaio ha de estar entre 15 e 25 ºC</w:t>
      </w:r>
      <w:r w:rsidRPr="00977297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E3574F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colocación da probeta</w:t>
      </w:r>
      <w:r w:rsidRPr="00977297">
        <w:rPr>
          <w:rFonts w:ascii="Arial" w:eastAsia="Arial" w:hAnsi="Arial" w:cs="Arial"/>
          <w:sz w:val="22"/>
          <w:szCs w:val="22"/>
          <w:lang w:val="gl-ES"/>
        </w:rPr>
        <w:t xml:space="preserve"> na súa base e a súa recollida final han de realizarse sempre </w:t>
      </w:r>
      <w:r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co péndulo en repouso na súa posición máis baixa e debidamente suxeito no seu soporte</w:t>
      </w:r>
      <w:r w:rsidRPr="00977297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E3574F" w:rsidRPr="00977297" w:rsidRDefault="00E3574F" w:rsidP="00E3574F">
      <w:pPr>
        <w:ind w:left="796" w:right="361"/>
        <w:jc w:val="both"/>
        <w:rPr>
          <w:rFonts w:ascii="Arial" w:eastAsia="Arial" w:hAnsi="Arial" w:cs="Arial"/>
          <w:sz w:val="22"/>
          <w:szCs w:val="22"/>
          <w:lang w:val="gl-ES"/>
        </w:rPr>
      </w:pPr>
    </w:p>
    <w:p w:rsidR="00E3574F" w:rsidRPr="00977297" w:rsidRDefault="00977297" w:rsidP="00E3574F">
      <w:pPr>
        <w:pStyle w:val="Prrafodelista"/>
        <w:numPr>
          <w:ilvl w:val="0"/>
          <w:numId w:val="3"/>
        </w:numPr>
        <w:ind w:right="361"/>
        <w:jc w:val="both"/>
        <w:rPr>
          <w:rFonts w:ascii="Arial" w:eastAsia="Arial" w:hAnsi="Arial" w:cs="Arial"/>
          <w:sz w:val="22"/>
          <w:szCs w:val="22"/>
          <w:u w:val="single"/>
          <w:lang w:val="gl-ES"/>
        </w:rPr>
      </w:pPr>
      <w:r>
        <w:rPr>
          <w:rFonts w:ascii="Arial" w:eastAsia="Arial" w:hAnsi="Arial" w:cs="Arial"/>
          <w:sz w:val="22"/>
          <w:szCs w:val="22"/>
          <w:lang w:val="gl-ES"/>
        </w:rPr>
        <w:t xml:space="preserve">A máquina carece de </w:t>
      </w:r>
      <w:proofErr w:type="spellStart"/>
      <w:r>
        <w:rPr>
          <w:rFonts w:ascii="Arial" w:eastAsia="Arial" w:hAnsi="Arial" w:cs="Arial"/>
          <w:sz w:val="22"/>
          <w:szCs w:val="22"/>
          <w:lang w:val="gl-ES"/>
        </w:rPr>
        <w:t>resg</w:t>
      </w:r>
      <w:r w:rsidR="00E3574F" w:rsidRPr="00977297">
        <w:rPr>
          <w:rFonts w:ascii="Arial" w:eastAsia="Arial" w:hAnsi="Arial" w:cs="Arial"/>
          <w:sz w:val="22"/>
          <w:szCs w:val="22"/>
          <w:lang w:val="gl-ES"/>
        </w:rPr>
        <w:t>ardos</w:t>
      </w:r>
      <w:proofErr w:type="spellEnd"/>
      <w:r w:rsidR="00E3574F" w:rsidRPr="00977297">
        <w:rPr>
          <w:rFonts w:ascii="Arial" w:eastAsia="Arial" w:hAnsi="Arial" w:cs="Arial"/>
          <w:sz w:val="22"/>
          <w:szCs w:val="22"/>
          <w:lang w:val="gl-ES"/>
        </w:rPr>
        <w:t xml:space="preserve">, polo que durante a realización do ensaio </w:t>
      </w:r>
      <w:r w:rsidR="00E3574F" w:rsidRPr="00977297">
        <w:rPr>
          <w:rFonts w:ascii="Arial" w:eastAsia="Arial" w:hAnsi="Arial" w:cs="Arial"/>
          <w:sz w:val="22"/>
          <w:szCs w:val="22"/>
          <w:u w:val="single"/>
          <w:lang w:val="gl-ES"/>
        </w:rPr>
        <w:t>o operador ha de colocarse no plano frontal do péndulo, deixando libre o percorrido da maza.</w:t>
      </w:r>
    </w:p>
    <w:p w:rsidR="00D967BD" w:rsidRPr="00977297" w:rsidRDefault="00D967BD">
      <w:pPr>
        <w:spacing w:line="200" w:lineRule="exact"/>
        <w:rPr>
          <w:rFonts w:ascii="Arial" w:eastAsia="Arial" w:hAnsi="Arial" w:cs="Arial"/>
          <w:sz w:val="22"/>
          <w:szCs w:val="22"/>
          <w:lang w:val="gl-ES"/>
        </w:rPr>
      </w:pPr>
    </w:p>
    <w:p w:rsidR="00977297" w:rsidRPr="00977297" w:rsidRDefault="00977297">
      <w:pPr>
        <w:spacing w:line="200" w:lineRule="exact"/>
        <w:rPr>
          <w:lang w:val="gl-ES"/>
        </w:rPr>
      </w:pPr>
    </w:p>
    <w:p w:rsidR="00D967BD" w:rsidRPr="00977297" w:rsidRDefault="006A4E1A">
      <w:pPr>
        <w:spacing w:before="31"/>
        <w:ind w:left="434"/>
        <w:rPr>
          <w:rFonts w:ascii="Arial" w:eastAsia="Arial" w:hAnsi="Arial" w:cs="Arial"/>
          <w:sz w:val="23"/>
          <w:szCs w:val="23"/>
          <w:lang w:val="gl-ES"/>
        </w:rPr>
      </w:pP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COL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OC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A</w:t>
      </w:r>
      <w:r w:rsidRPr="00977297">
        <w:rPr>
          <w:rFonts w:ascii="Arial" w:eastAsia="Arial" w:hAnsi="Arial" w:cs="Arial"/>
          <w:b/>
          <w:color w:val="FF0000"/>
          <w:spacing w:val="1"/>
          <w:sz w:val="23"/>
          <w:szCs w:val="23"/>
          <w:lang w:val="gl-ES"/>
        </w:rPr>
        <w:t>C</w:t>
      </w:r>
      <w:r w:rsidRPr="00977297">
        <w:rPr>
          <w:rFonts w:ascii="Arial" w:eastAsia="Arial" w:hAnsi="Arial" w:cs="Arial"/>
          <w:b/>
          <w:color w:val="FF0000"/>
          <w:spacing w:val="-2"/>
          <w:sz w:val="23"/>
          <w:szCs w:val="23"/>
          <w:lang w:val="gl-ES"/>
        </w:rPr>
        <w:t>I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 xml:space="preserve">ÓN </w:t>
      </w:r>
      <w:r w:rsidR="009B1373"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DA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 xml:space="preserve"> 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PROBE</w:t>
      </w:r>
      <w:r w:rsidRPr="00977297">
        <w:rPr>
          <w:rFonts w:ascii="Arial" w:eastAsia="Arial" w:hAnsi="Arial" w:cs="Arial"/>
          <w:b/>
          <w:color w:val="FF0000"/>
          <w:spacing w:val="-1"/>
          <w:sz w:val="23"/>
          <w:szCs w:val="23"/>
          <w:lang w:val="gl-ES"/>
        </w:rPr>
        <w:t>T</w:t>
      </w:r>
      <w:r w:rsidRPr="00977297">
        <w:rPr>
          <w:rFonts w:ascii="Arial" w:eastAsia="Arial" w:hAnsi="Arial" w:cs="Arial"/>
          <w:b/>
          <w:color w:val="FF0000"/>
          <w:sz w:val="23"/>
          <w:szCs w:val="23"/>
          <w:lang w:val="gl-ES"/>
        </w:rPr>
        <w:t>A</w:t>
      </w:r>
    </w:p>
    <w:p w:rsidR="00D967BD" w:rsidRPr="00977297" w:rsidRDefault="00D967BD">
      <w:pPr>
        <w:spacing w:before="14" w:line="260" w:lineRule="exact"/>
        <w:rPr>
          <w:sz w:val="26"/>
          <w:szCs w:val="26"/>
          <w:lang w:val="gl-ES"/>
        </w:rPr>
      </w:pPr>
    </w:p>
    <w:p w:rsidR="00D967BD" w:rsidRPr="00977297" w:rsidRDefault="00977297">
      <w:pPr>
        <w:ind w:left="794" w:right="359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probeta</w:t>
      </w:r>
      <w:r w:rsidRPr="00977297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loca</w:t>
      </w:r>
      <w:r w:rsidRPr="00977297">
        <w:rPr>
          <w:rFonts w:ascii="Arial" w:eastAsia="Arial" w:hAnsi="Arial" w:cs="Arial"/>
          <w:sz w:val="22"/>
          <w:szCs w:val="22"/>
          <w:lang w:val="gl-ES"/>
        </w:rPr>
        <w:t>se</w:t>
      </w:r>
      <w:r w:rsidR="006A4E1A" w:rsidRPr="00977297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xactamente s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bre</w:t>
      </w:r>
      <w:r w:rsidR="006A4E1A" w:rsidRPr="00977297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o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s</w:t>
      </w:r>
      <w:r w:rsidR="006A4E1A" w:rsidRPr="00977297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ap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977297">
        <w:rPr>
          <w:rFonts w:ascii="Arial" w:eastAsia="Arial" w:hAnsi="Arial" w:cs="Arial"/>
          <w:sz w:val="22"/>
          <w:szCs w:val="22"/>
          <w:lang w:val="gl-ES"/>
        </w:rPr>
        <w:t>i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os</w:t>
      </w:r>
      <w:r w:rsidR="006A4E1A" w:rsidRPr="00977297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de</w:t>
      </w:r>
      <w:r w:rsidR="006A4E1A" w:rsidRPr="00977297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f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orma</w:t>
      </w:r>
      <w:r w:rsidR="006A4E1A" w:rsidRPr="00977297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que</w:t>
      </w:r>
      <w:r w:rsidR="006A4E1A" w:rsidRPr="00977297">
        <w:rPr>
          <w:rFonts w:ascii="Arial" w:eastAsia="Arial" w:hAnsi="Arial" w:cs="Arial"/>
          <w:spacing w:val="30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o</w:t>
      </w:r>
      <w:r w:rsidR="006A4E1A" w:rsidRPr="00977297">
        <w:rPr>
          <w:rFonts w:ascii="Arial" w:eastAsia="Arial" w:hAnsi="Arial" w:cs="Arial"/>
          <w:i/>
          <w:spacing w:val="10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plano</w:t>
      </w:r>
      <w:r w:rsidR="006A4E1A" w:rsidRPr="00977297">
        <w:rPr>
          <w:rFonts w:ascii="Arial" w:eastAsia="Arial" w:hAnsi="Arial" w:cs="Arial"/>
          <w:i/>
          <w:spacing w:val="6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de</w:t>
      </w:r>
      <w:r w:rsidR="006A4E1A" w:rsidRPr="00977297">
        <w:rPr>
          <w:rFonts w:ascii="Arial" w:eastAsia="Arial" w:hAnsi="Arial" w:cs="Arial"/>
          <w:i/>
          <w:spacing w:val="6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s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i</w:t>
      </w:r>
      <w:r w:rsidR="006A4E1A" w:rsidRPr="00977297">
        <w:rPr>
          <w:rFonts w:ascii="Arial" w:eastAsia="Arial" w:hAnsi="Arial" w:cs="Arial"/>
          <w:i/>
          <w:spacing w:val="-2"/>
          <w:sz w:val="22"/>
          <w:szCs w:val="22"/>
          <w:u w:val="single" w:color="000000"/>
          <w:lang w:val="gl-ES"/>
        </w:rPr>
        <w:t>m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etría</w:t>
      </w:r>
      <w:r w:rsidR="006A4E1A" w:rsidRPr="00977297">
        <w:rPr>
          <w:rFonts w:ascii="Arial" w:eastAsia="Arial" w:hAnsi="Arial" w:cs="Arial"/>
          <w:i/>
          <w:spacing w:val="3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da</w:t>
      </w:r>
      <w:r w:rsidR="006A4E1A" w:rsidRPr="00977297">
        <w:rPr>
          <w:rFonts w:ascii="Arial" w:eastAsia="Arial" w:hAnsi="Arial" w:cs="Arial"/>
          <w:i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entalla</w:t>
      </w:r>
      <w:r w:rsidR="006A4E1A" w:rsidRPr="00977297">
        <w:rPr>
          <w:rFonts w:ascii="Arial" w:eastAsia="Arial" w:hAnsi="Arial" w:cs="Arial"/>
          <w:i/>
          <w:spacing w:val="6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coincida</w:t>
      </w:r>
      <w:r w:rsidR="006A4E1A" w:rsidRPr="00977297">
        <w:rPr>
          <w:rFonts w:ascii="Arial" w:eastAsia="Arial" w:hAnsi="Arial" w:cs="Arial"/>
          <w:i/>
          <w:spacing w:val="5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c</w:t>
      </w:r>
      <w:r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o</w:t>
      </w:r>
      <w:r w:rsidR="006A4E1A" w:rsidRPr="00977297">
        <w:rPr>
          <w:rFonts w:ascii="Arial" w:eastAsia="Arial" w:hAnsi="Arial" w:cs="Arial"/>
          <w:i/>
          <w:spacing w:val="34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plano</w:t>
      </w:r>
      <w:r w:rsidR="006A4E1A" w:rsidRPr="00977297">
        <w:rPr>
          <w:rFonts w:ascii="Arial" w:eastAsia="Arial" w:hAnsi="Arial" w:cs="Arial"/>
          <w:i/>
          <w:spacing w:val="7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de</w:t>
      </w:r>
      <w:r w:rsidR="006A4E1A" w:rsidRPr="00977297">
        <w:rPr>
          <w:rFonts w:ascii="Arial" w:eastAsia="Arial" w:hAnsi="Arial" w:cs="Arial"/>
          <w:i/>
          <w:spacing w:val="10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simetría</w:t>
      </w:r>
      <w:r w:rsidR="006A4E1A" w:rsidRPr="00977297">
        <w:rPr>
          <w:rFonts w:ascii="Arial" w:eastAsia="Arial" w:hAnsi="Arial" w:cs="Arial"/>
          <w:i/>
          <w:spacing w:val="4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d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o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s</w:t>
      </w:r>
      <w:r w:rsidR="006A4E1A" w:rsidRPr="00977297">
        <w:rPr>
          <w:rFonts w:ascii="Arial" w:eastAsia="Arial" w:hAnsi="Arial" w:cs="Arial"/>
          <w:i/>
          <w:spacing w:val="11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pacing w:val="-2"/>
          <w:sz w:val="22"/>
          <w:szCs w:val="22"/>
          <w:u w:val="single" w:color="000000"/>
          <w:lang w:val="gl-ES"/>
        </w:rPr>
        <w:t>m</w:t>
      </w:r>
      <w:r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encionados apoi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os.</w:t>
      </w:r>
      <w:r w:rsidR="006A4E1A" w:rsidRPr="00977297">
        <w:rPr>
          <w:rFonts w:ascii="Arial" w:eastAsia="Arial" w:hAnsi="Arial" w:cs="Arial"/>
          <w:i/>
          <w:spacing w:val="16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As</w:t>
      </w:r>
      <w:r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í</w:t>
      </w:r>
      <w:r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me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smo</w:t>
      </w:r>
      <w:r w:rsidR="006A4E1A" w:rsidRPr="00977297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</w:t>
      </w:r>
      <w:r w:rsidR="006A4E1A" w:rsidRPr="00977297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probeta</w:t>
      </w:r>
      <w:r w:rsidR="006A4E1A" w:rsidRPr="00977297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debese</w:t>
      </w:r>
      <w:r w:rsidR="006A4E1A" w:rsidRPr="00977297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de</w:t>
      </w:r>
      <w:r w:rsidR="006A4E1A" w:rsidRPr="00977297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l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o</w:t>
      </w:r>
      <w:r w:rsidR="006A4E1A" w:rsidRPr="00977297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ar</w:t>
      </w:r>
      <w:r w:rsidR="006A4E1A" w:rsidRPr="00977297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977297">
        <w:rPr>
          <w:rFonts w:ascii="Arial" w:eastAsia="Arial" w:hAnsi="Arial" w:cs="Arial"/>
          <w:sz w:val="22"/>
          <w:szCs w:val="22"/>
          <w:lang w:val="gl-ES"/>
        </w:rPr>
        <w:t>no</w:t>
      </w:r>
      <w:r w:rsidR="006A4E1A" w:rsidRPr="00977297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soporte de</w:t>
      </w:r>
      <w:r w:rsidR="006A4E1A" w:rsidRPr="00977297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pacing w:val="-1"/>
          <w:sz w:val="22"/>
          <w:szCs w:val="22"/>
          <w:lang w:val="gl-ES"/>
        </w:rPr>
        <w:t>f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orma</w:t>
      </w:r>
      <w:r w:rsidR="006A4E1A" w:rsidRPr="00977297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sz w:val="22"/>
          <w:szCs w:val="22"/>
          <w:lang w:val="gl-ES"/>
        </w:rPr>
        <w:t>que</w:t>
      </w:r>
      <w:r w:rsidR="006A4E1A" w:rsidRPr="00977297">
        <w:rPr>
          <w:rFonts w:ascii="Arial" w:eastAsia="Arial" w:hAnsi="Arial" w:cs="Arial"/>
          <w:spacing w:val="34"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a</w:t>
      </w:r>
      <w:r w:rsidR="006A4E1A" w:rsidRPr="00977297">
        <w:rPr>
          <w:rFonts w:ascii="Arial" w:eastAsia="Arial" w:hAnsi="Arial" w:cs="Arial"/>
          <w:i/>
          <w:spacing w:val="4"/>
          <w:sz w:val="22"/>
          <w:szCs w:val="22"/>
          <w:u w:val="single" w:color="000000"/>
          <w:lang w:val="gl-ES"/>
        </w:rPr>
        <w:t xml:space="preserve"> </w:t>
      </w:r>
      <w:proofErr w:type="spellStart"/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ar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i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sta</w:t>
      </w:r>
      <w:proofErr w:type="spellEnd"/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 xml:space="preserve"> da</w:t>
      </w:r>
      <w:r w:rsidR="006A4E1A" w:rsidRPr="00977297">
        <w:rPr>
          <w:rFonts w:ascii="Arial" w:eastAsia="Arial" w:hAnsi="Arial" w:cs="Arial"/>
          <w:i/>
          <w:spacing w:val="4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pacing w:val="-2"/>
          <w:sz w:val="22"/>
          <w:szCs w:val="22"/>
          <w:u w:val="single" w:color="000000"/>
          <w:lang w:val="gl-ES"/>
        </w:rPr>
        <w:t>m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a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z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a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go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l</w:t>
      </w:r>
      <w:r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 xml:space="preserve">pee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a</w:t>
      </w:r>
      <w:r w:rsidR="006A4E1A" w:rsidRPr="00977297">
        <w:rPr>
          <w:rFonts w:ascii="Arial" w:eastAsia="Arial" w:hAnsi="Arial" w:cs="Arial"/>
          <w:i/>
          <w:spacing w:val="4"/>
          <w:sz w:val="22"/>
          <w:szCs w:val="22"/>
          <w:u w:val="single" w:color="000000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c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>a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ra</w:t>
      </w:r>
      <w:r w:rsidR="006A4E1A" w:rsidRPr="00977297">
        <w:rPr>
          <w:rFonts w:ascii="Arial" w:eastAsia="Arial" w:hAnsi="Arial" w:cs="Arial"/>
          <w:i/>
          <w:spacing w:val="1"/>
          <w:sz w:val="22"/>
          <w:szCs w:val="22"/>
          <w:u w:val="single" w:color="000000"/>
          <w:lang w:val="gl-ES"/>
        </w:rPr>
        <w:t xml:space="preserve"> </w:t>
      </w:r>
      <w:r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oposta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 xml:space="preserve"> a</w:t>
      </w:r>
      <w:r w:rsidR="006A4E1A" w:rsidRPr="00977297">
        <w:rPr>
          <w:rFonts w:ascii="Arial" w:eastAsia="Arial" w:hAnsi="Arial" w:cs="Arial"/>
          <w:i/>
          <w:sz w:val="22"/>
          <w:szCs w:val="22"/>
          <w:lang w:val="gl-ES"/>
        </w:rPr>
        <w:t xml:space="preserve"> </w:t>
      </w:r>
      <w:r w:rsidR="006A4E1A" w:rsidRPr="00977297">
        <w:rPr>
          <w:rFonts w:ascii="Arial" w:eastAsia="Arial" w:hAnsi="Arial" w:cs="Arial"/>
          <w:i/>
          <w:sz w:val="22"/>
          <w:szCs w:val="22"/>
          <w:u w:val="single" w:color="000000"/>
          <w:lang w:val="gl-ES"/>
        </w:rPr>
        <w:t>entalla</w:t>
      </w:r>
    </w:p>
    <w:p w:rsidR="00D967BD" w:rsidRPr="00977297" w:rsidRDefault="00D967BD">
      <w:pPr>
        <w:spacing w:before="3" w:line="160" w:lineRule="exact"/>
        <w:rPr>
          <w:sz w:val="17"/>
          <w:szCs w:val="17"/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Pr="00977297" w:rsidRDefault="00D967BD">
      <w:pPr>
        <w:spacing w:line="200" w:lineRule="exact"/>
        <w:rPr>
          <w:lang w:val="gl-ES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</w:pPr>
    </w:p>
    <w:p w:rsidR="00D967BD" w:rsidRDefault="00686FEA">
      <w:pPr>
        <w:ind w:left="1515"/>
      </w:pPr>
      <w:r w:rsidRPr="00686FEA">
        <w:pict>
          <v:shape id="_x0000_s1134" type="#_x0000_t75" style="position:absolute;left:0;text-align:left;margin-left:406.55pt;margin-top:593.65pt;width:109.15pt;height:180pt;z-index:-251653120;mso-position-horizontal-relative:page;mso-position-vertical-relative:page">
            <v:imagedata r:id="rId15" o:title=""/>
            <w10:wrap anchorx="page" anchory="page"/>
          </v:shape>
        </w:pict>
      </w:r>
      <w:r w:rsidR="00605434">
        <w:pict>
          <v:shape id="_x0000_i1029" type="#_x0000_t75" style="width:201.05pt;height:127.6pt">
            <v:imagedata r:id="rId16" o:title=""/>
          </v:shape>
        </w:pict>
      </w:r>
    </w:p>
    <w:p w:rsidR="00D967BD" w:rsidRDefault="00D967BD">
      <w:pPr>
        <w:spacing w:before="10" w:line="120" w:lineRule="exact"/>
        <w:rPr>
          <w:sz w:val="13"/>
          <w:szCs w:val="13"/>
        </w:rPr>
      </w:pPr>
    </w:p>
    <w:p w:rsidR="00D967BD" w:rsidRDefault="00D967BD">
      <w:pPr>
        <w:spacing w:line="200" w:lineRule="exact"/>
      </w:pPr>
    </w:p>
    <w:p w:rsidR="00D967BD" w:rsidRDefault="00D967BD">
      <w:pPr>
        <w:spacing w:line="200" w:lineRule="exact"/>
        <w:sectPr w:rsidR="00D967BD">
          <w:pgSz w:w="11920" w:h="16840"/>
          <w:pgMar w:top="1460" w:right="460" w:bottom="280" w:left="700" w:header="555" w:footer="538" w:gutter="0"/>
          <w:cols w:space="720"/>
        </w:sectPr>
      </w:pPr>
    </w:p>
    <w:p w:rsidR="00D967BD" w:rsidRDefault="00D967BD">
      <w:pPr>
        <w:spacing w:before="6" w:line="160" w:lineRule="exact"/>
        <w:rPr>
          <w:sz w:val="17"/>
          <w:szCs w:val="17"/>
        </w:rPr>
      </w:pPr>
    </w:p>
    <w:p w:rsidR="00D967BD" w:rsidRDefault="00D967BD">
      <w:pPr>
        <w:spacing w:line="200" w:lineRule="exact"/>
        <w:sectPr w:rsidR="00D967BD">
          <w:pgSz w:w="11920" w:h="16840"/>
          <w:pgMar w:top="1460" w:right="460" w:bottom="280" w:left="700" w:header="555" w:footer="538" w:gutter="0"/>
          <w:cols w:space="720"/>
        </w:sect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115"/>
        <w:gridCol w:w="1417"/>
        <w:gridCol w:w="3336"/>
        <w:gridCol w:w="2108"/>
      </w:tblGrid>
      <w:tr w:rsidR="004C6AC2" w:rsidRPr="00977297" w:rsidTr="00B457E4">
        <w:trPr>
          <w:jc w:val="center"/>
        </w:trPr>
        <w:tc>
          <w:tcPr>
            <w:tcW w:w="10976" w:type="dxa"/>
            <w:gridSpan w:val="4"/>
            <w:shd w:val="clear" w:color="auto" w:fill="008080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lastRenderedPageBreak/>
              <w:t>4. REALIZACIÓN DA PRÁCTICA</w:t>
            </w:r>
          </w:p>
          <w:p w:rsidR="004C6AC2" w:rsidRPr="00977297" w:rsidRDefault="004C6AC2" w:rsidP="007B1DA6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EN</w:t>
            </w:r>
            <w:r w:rsidRPr="00977297">
              <w:rPr>
                <w:rFonts w:ascii="Arial" w:eastAsia="Arial" w:hAnsi="Arial" w:cs="Arial"/>
                <w:b/>
                <w:color w:val="333333"/>
                <w:spacing w:val="3"/>
                <w:sz w:val="16"/>
                <w:szCs w:val="16"/>
                <w:lang w:val="gl-ES"/>
              </w:rPr>
              <w:t>S</w:t>
            </w:r>
            <w:r w:rsidRPr="00977297">
              <w:rPr>
                <w:rFonts w:ascii="Arial" w:eastAsia="Arial" w:hAnsi="Arial" w:cs="Arial"/>
                <w:b/>
                <w:color w:val="333333"/>
                <w:spacing w:val="-4"/>
                <w:sz w:val="16"/>
                <w:szCs w:val="16"/>
                <w:lang w:val="gl-ES"/>
              </w:rPr>
              <w:t>A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I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b/>
                <w:color w:val="333333"/>
                <w:spacing w:val="-8"/>
                <w:sz w:val="16"/>
                <w:szCs w:val="16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DE</w:t>
            </w:r>
            <w:r w:rsidRPr="00977297">
              <w:rPr>
                <w:rFonts w:ascii="Arial" w:eastAsia="Arial" w:hAnsi="Arial" w:cs="Arial"/>
                <w:b/>
                <w:color w:val="333333"/>
                <w:spacing w:val="-1"/>
                <w:sz w:val="16"/>
                <w:szCs w:val="16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R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E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SILIENC</w:t>
            </w:r>
            <w:r w:rsidRPr="00977297">
              <w:rPr>
                <w:rFonts w:ascii="Arial" w:eastAsia="Arial" w:hAnsi="Arial" w:cs="Arial"/>
                <w:b/>
                <w:color w:val="333333"/>
                <w:spacing w:val="3"/>
                <w:sz w:val="16"/>
                <w:szCs w:val="16"/>
                <w:lang w:val="gl-ES"/>
              </w:rPr>
              <w:t>I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A</w:t>
            </w:r>
            <w:r w:rsidRPr="00977297">
              <w:rPr>
                <w:rFonts w:ascii="Arial" w:eastAsia="Arial" w:hAnsi="Arial" w:cs="Arial"/>
                <w:b/>
                <w:color w:val="333333"/>
                <w:spacing w:val="-13"/>
                <w:sz w:val="16"/>
                <w:szCs w:val="16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C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Ó</w:t>
            </w:r>
            <w:r w:rsidRPr="00977297">
              <w:rPr>
                <w:rFonts w:ascii="Arial" w:eastAsia="Arial" w:hAnsi="Arial" w:cs="Arial"/>
                <w:b/>
                <w:color w:val="333333"/>
                <w:spacing w:val="-2"/>
                <w:sz w:val="16"/>
                <w:szCs w:val="16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P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É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ND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U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LO</w:t>
            </w:r>
            <w:r w:rsidRPr="00977297">
              <w:rPr>
                <w:rFonts w:ascii="Arial" w:eastAsia="Arial" w:hAnsi="Arial" w:cs="Arial"/>
                <w:b/>
                <w:color w:val="333333"/>
                <w:spacing w:val="-8"/>
                <w:sz w:val="16"/>
                <w:szCs w:val="16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C</w:t>
            </w:r>
            <w:r w:rsidRPr="00977297">
              <w:rPr>
                <w:rFonts w:ascii="Arial" w:eastAsia="Arial" w:hAnsi="Arial" w:cs="Arial"/>
                <w:b/>
                <w:color w:val="333333"/>
                <w:spacing w:val="2"/>
                <w:sz w:val="16"/>
                <w:szCs w:val="16"/>
                <w:lang w:val="gl-ES"/>
              </w:rPr>
              <w:t>H</w:t>
            </w:r>
            <w:r w:rsidRPr="00977297">
              <w:rPr>
                <w:rFonts w:ascii="Arial" w:eastAsia="Arial" w:hAnsi="Arial" w:cs="Arial"/>
                <w:b/>
                <w:color w:val="333333"/>
                <w:spacing w:val="-4"/>
                <w:sz w:val="16"/>
                <w:szCs w:val="16"/>
                <w:lang w:val="gl-ES"/>
              </w:rPr>
              <w:t>A</w:t>
            </w:r>
            <w:r w:rsidRPr="00977297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R</w:t>
            </w:r>
            <w:r w:rsidRPr="00977297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PY</w:t>
            </w:r>
            <w:r w:rsidRPr="00977297">
              <w:rPr>
                <w:rFonts w:ascii="Arial" w:eastAsia="Arial" w:hAnsi="Arial" w:cs="Arial"/>
                <w:sz w:val="16"/>
                <w:szCs w:val="16"/>
                <w:lang w:val="gl-ES"/>
              </w:rPr>
              <w:t xml:space="preserve"> </w:t>
            </w:r>
          </w:p>
        </w:tc>
      </w:tr>
      <w:tr w:rsidR="004C6AC2" w:rsidRPr="00977297" w:rsidTr="00B457E4">
        <w:trPr>
          <w:jc w:val="center"/>
        </w:trPr>
        <w:tc>
          <w:tcPr>
            <w:tcW w:w="4115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ALUMNO</w:t>
            </w:r>
          </w:p>
        </w:tc>
        <w:tc>
          <w:tcPr>
            <w:tcW w:w="1417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GRUPO DE TRABALLO</w:t>
            </w:r>
          </w:p>
        </w:tc>
        <w:tc>
          <w:tcPr>
            <w:tcW w:w="3336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DATA</w:t>
            </w:r>
          </w:p>
        </w:tc>
        <w:tc>
          <w:tcPr>
            <w:tcW w:w="2108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CUALIFICACIÓN</w:t>
            </w:r>
          </w:p>
        </w:tc>
      </w:tr>
      <w:tr w:rsidR="004C6AC2" w:rsidRPr="00977297" w:rsidTr="00B457E4">
        <w:trPr>
          <w:jc w:val="center"/>
        </w:trPr>
        <w:tc>
          <w:tcPr>
            <w:tcW w:w="4115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1417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3336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4C6AC2" w:rsidRPr="00977297" w:rsidTr="00B457E4">
        <w:trPr>
          <w:jc w:val="center"/>
        </w:trPr>
        <w:tc>
          <w:tcPr>
            <w:tcW w:w="10976" w:type="dxa"/>
            <w:gridSpan w:val="4"/>
            <w:vAlign w:val="center"/>
          </w:tcPr>
          <w:p w:rsidR="004C6AC2" w:rsidRPr="00977297" w:rsidRDefault="004C6AC2" w:rsidP="007B1DA6">
            <w:pPr>
              <w:spacing w:before="29"/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7B1DA6">
            <w:pPr>
              <w:spacing w:before="2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P</w:t>
            </w:r>
            <w:r w:rsidRPr="00977297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R</w:t>
            </w: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OCEDEME</w:t>
            </w:r>
            <w:r w:rsidRPr="00977297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N</w:t>
            </w: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TO</w:t>
            </w:r>
          </w:p>
          <w:p w:rsidR="004C6AC2" w:rsidRPr="00977297" w:rsidRDefault="004C6AC2" w:rsidP="007B1DA6">
            <w:pPr>
              <w:spacing w:before="4" w:line="180" w:lineRule="exact"/>
              <w:rPr>
                <w:sz w:val="18"/>
                <w:szCs w:val="18"/>
                <w:lang w:val="gl-ES"/>
              </w:rPr>
            </w:pPr>
          </w:p>
          <w:p w:rsidR="004C6AC2" w:rsidRPr="00977297" w:rsidRDefault="004C6AC2" w:rsidP="007B1DA6">
            <w:pPr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Apli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ar</w:t>
            </w:r>
            <w:r w:rsidRPr="00977297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p</w:t>
            </w:r>
            <w:r w:rsidRPr="00977297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e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metodo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l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óx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co</w:t>
            </w:r>
            <w:r w:rsidRPr="00977297">
              <w:rPr>
                <w:rFonts w:ascii="Arial" w:eastAsia="Arial" w:hAnsi="Arial" w:cs="Arial"/>
                <w:spacing w:val="-12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descrito</w:t>
            </w:r>
            <w:r w:rsidRPr="00977297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anter</w:t>
            </w:r>
            <w:r w:rsidRPr="00977297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i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orment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,</w:t>
            </w:r>
            <w:r w:rsidRPr="00977297">
              <w:rPr>
                <w:rFonts w:ascii="Arial" w:eastAsia="Arial" w:hAnsi="Arial" w:cs="Arial"/>
                <w:spacing w:val="-14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rec</w:t>
            </w:r>
            <w:r w:rsidRPr="00977297">
              <w:rPr>
                <w:rFonts w:ascii="Arial" w:eastAsia="Arial" w:hAnsi="Arial" w:cs="Arial"/>
                <w:spacing w:val="5"/>
                <w:sz w:val="22"/>
                <w:szCs w:val="22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ller</w:t>
            </w:r>
            <w:r w:rsidRPr="00977297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os</w:t>
            </w:r>
            <w:r w:rsidRPr="00977297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datos</w:t>
            </w:r>
            <w:r w:rsidRPr="00977297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na</w:t>
            </w:r>
            <w:r w:rsidRPr="00977297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t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áboa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977297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toma</w:t>
            </w:r>
            <w:r w:rsidRPr="00977297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d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e</w:t>
            </w:r>
            <w:r w:rsidRPr="00977297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sz w:val="22"/>
                <w:szCs w:val="22"/>
                <w:lang w:val="gl-ES"/>
              </w:rPr>
              <w:t>datos</w:t>
            </w: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  <w:r w:rsidRPr="00977297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TOMA DE</w:t>
            </w:r>
            <w:r w:rsidRPr="00977297">
              <w:rPr>
                <w:rFonts w:ascii="Arial" w:eastAsia="Arial" w:hAnsi="Arial" w:cs="Arial"/>
                <w:b/>
                <w:color w:val="0000FF"/>
                <w:spacing w:val="-1"/>
                <w:position w:val="-1"/>
                <w:sz w:val="24"/>
                <w:szCs w:val="24"/>
                <w:u w:val="thick" w:color="0000FF"/>
                <w:lang w:val="gl-ES"/>
              </w:rPr>
              <w:t xml:space="preserve"> </w:t>
            </w:r>
            <w:r w:rsidRPr="00977297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DA</w:t>
            </w:r>
            <w:r w:rsidRPr="00977297">
              <w:rPr>
                <w:rFonts w:ascii="Arial" w:eastAsia="Arial" w:hAnsi="Arial" w:cs="Arial"/>
                <w:b/>
                <w:color w:val="0000FF"/>
                <w:spacing w:val="-1"/>
                <w:position w:val="-1"/>
                <w:sz w:val="24"/>
                <w:szCs w:val="24"/>
                <w:u w:val="thick" w:color="0000FF"/>
                <w:lang w:val="gl-ES"/>
              </w:rPr>
              <w:t>T</w:t>
            </w:r>
            <w:r w:rsidRPr="00977297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OS</w:t>
            </w: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4C6AC2">
            <w:pPr>
              <w:pStyle w:val="Default"/>
              <w:rPr>
                <w:sz w:val="22"/>
                <w:szCs w:val="22"/>
                <w:lang w:val="gl-ES"/>
              </w:rPr>
            </w:pPr>
            <w:r w:rsidRPr="00977297">
              <w:rPr>
                <w:rFonts w:ascii="Wingdings" w:hAnsi="Wingdings" w:cs="Wingdings"/>
                <w:sz w:val="22"/>
                <w:szCs w:val="22"/>
                <w:lang w:val="gl-ES"/>
              </w:rPr>
              <w:t></w:t>
            </w:r>
            <w:r w:rsidRPr="00977297">
              <w:rPr>
                <w:rFonts w:ascii="Wingdings" w:hAnsi="Wingdings" w:cs="Wingdings"/>
                <w:sz w:val="22"/>
                <w:szCs w:val="22"/>
                <w:lang w:val="gl-ES"/>
              </w:rPr>
              <w:t></w:t>
            </w:r>
            <w:r w:rsidRPr="00977297">
              <w:rPr>
                <w:sz w:val="22"/>
                <w:szCs w:val="22"/>
                <w:lang w:val="gl-ES"/>
              </w:rPr>
              <w:t xml:space="preserve">REFERENCIA A NORMA :       </w:t>
            </w:r>
            <w:r w:rsidRPr="00977297">
              <w:rPr>
                <w:b/>
                <w:bCs/>
                <w:sz w:val="22"/>
                <w:szCs w:val="22"/>
                <w:lang w:val="gl-ES"/>
              </w:rPr>
              <w:t xml:space="preserve">EN 10045–1 </w:t>
            </w:r>
          </w:p>
          <w:p w:rsidR="004C6AC2" w:rsidRPr="00977297" w:rsidRDefault="004C6AC2" w:rsidP="004C6AC2">
            <w:pPr>
              <w:pStyle w:val="Default"/>
              <w:rPr>
                <w:sz w:val="22"/>
                <w:szCs w:val="22"/>
                <w:lang w:val="gl-ES"/>
              </w:rPr>
            </w:pPr>
          </w:p>
          <w:p w:rsidR="004C6AC2" w:rsidRPr="00977297" w:rsidRDefault="004C6AC2" w:rsidP="004C6AC2">
            <w:pPr>
              <w:pStyle w:val="Default"/>
              <w:rPr>
                <w:sz w:val="22"/>
                <w:szCs w:val="22"/>
                <w:lang w:val="gl-ES"/>
              </w:rPr>
            </w:pPr>
            <w:r w:rsidRPr="00977297">
              <w:rPr>
                <w:rFonts w:ascii="Wingdings" w:hAnsi="Wingdings" w:cs="Wingdings"/>
                <w:sz w:val="22"/>
                <w:szCs w:val="22"/>
                <w:lang w:val="gl-ES"/>
              </w:rPr>
              <w:t></w:t>
            </w:r>
            <w:r w:rsidRPr="00977297">
              <w:rPr>
                <w:rFonts w:ascii="Wingdings" w:hAnsi="Wingdings" w:cs="Wingdings"/>
                <w:sz w:val="22"/>
                <w:szCs w:val="22"/>
                <w:lang w:val="gl-ES"/>
              </w:rPr>
              <w:t></w:t>
            </w:r>
            <w:r w:rsidRPr="00977297">
              <w:rPr>
                <w:sz w:val="22"/>
                <w:szCs w:val="22"/>
                <w:lang w:val="gl-ES"/>
              </w:rPr>
              <w:t xml:space="preserve">ENERGÍA NOMINAL DA MAZA:          </w:t>
            </w:r>
            <w:r w:rsidRPr="00977297">
              <w:rPr>
                <w:b/>
                <w:bCs/>
                <w:sz w:val="22"/>
                <w:szCs w:val="22"/>
                <w:lang w:val="gl-ES"/>
              </w:rPr>
              <w:t xml:space="preserve">300 J </w:t>
            </w: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7B1DA6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B457E4" w:rsidRPr="00977297" w:rsidTr="00B457E4">
        <w:trPr>
          <w:trHeight w:val="458"/>
          <w:jc w:val="center"/>
        </w:trPr>
        <w:tc>
          <w:tcPr>
            <w:tcW w:w="5532" w:type="dxa"/>
            <w:gridSpan w:val="2"/>
            <w:vAlign w:val="center"/>
          </w:tcPr>
          <w:p w:rsidR="00B457E4" w:rsidRPr="00977297" w:rsidRDefault="00B457E4" w:rsidP="00B457E4">
            <w:pPr>
              <w:spacing w:line="200" w:lineRule="exact"/>
              <w:ind w:right="-31" w:firstLine="65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TIPO E MEDIDA DA PROBETA</w:t>
            </w:r>
          </w:p>
        </w:tc>
        <w:tc>
          <w:tcPr>
            <w:tcW w:w="5444" w:type="dxa"/>
            <w:gridSpan w:val="2"/>
            <w:vAlign w:val="center"/>
          </w:tcPr>
          <w:p w:rsidR="00B457E4" w:rsidRPr="00977297" w:rsidRDefault="00B457E4" w:rsidP="007B1DA6">
            <w:pPr>
              <w:spacing w:before="41" w:line="200" w:lineRule="exact"/>
              <w:ind w:left="-16" w:right="-16"/>
              <w:jc w:val="center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B457E4" w:rsidRPr="00977297" w:rsidTr="00B457E4">
        <w:trPr>
          <w:trHeight w:val="551"/>
          <w:jc w:val="center"/>
        </w:trPr>
        <w:tc>
          <w:tcPr>
            <w:tcW w:w="5532" w:type="dxa"/>
            <w:gridSpan w:val="2"/>
            <w:vAlign w:val="center"/>
          </w:tcPr>
          <w:p w:rsidR="00B457E4" w:rsidRPr="00977297" w:rsidRDefault="00B457E4" w:rsidP="00B457E4">
            <w:pPr>
              <w:spacing w:line="200" w:lineRule="exact"/>
              <w:ind w:right="-31" w:firstLine="65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IDENTIFICACIÓN DA PROBETA</w:t>
            </w:r>
          </w:p>
        </w:tc>
        <w:tc>
          <w:tcPr>
            <w:tcW w:w="5444" w:type="dxa"/>
            <w:gridSpan w:val="2"/>
            <w:vAlign w:val="center"/>
          </w:tcPr>
          <w:p w:rsidR="00B457E4" w:rsidRPr="00977297" w:rsidRDefault="00B457E4" w:rsidP="007B1DA6">
            <w:pPr>
              <w:spacing w:before="41" w:line="200" w:lineRule="exact"/>
              <w:ind w:left="-16" w:right="-16"/>
              <w:jc w:val="center"/>
              <w:rPr>
                <w:rFonts w:ascii="Arial" w:eastAsia="Arial Black" w:hAnsi="Arial" w:cs="Arial"/>
                <w:position w:val="1"/>
                <w:lang w:val="gl-ES"/>
              </w:rPr>
            </w:pPr>
            <w:r w:rsidRPr="00977297">
              <w:rPr>
                <w:rFonts w:ascii="Arial" w:eastAsia="Arial Black" w:hAnsi="Arial" w:cs="Arial"/>
                <w:position w:val="1"/>
                <w:lang w:val="gl-ES"/>
              </w:rPr>
              <w:t>TIPO DE MATRIAL, NÚMERO DE LA COLADA…</w:t>
            </w:r>
          </w:p>
        </w:tc>
      </w:tr>
      <w:tr w:rsidR="00B457E4" w:rsidRPr="00977297" w:rsidTr="00B457E4">
        <w:trPr>
          <w:trHeight w:val="417"/>
          <w:jc w:val="center"/>
        </w:trPr>
        <w:tc>
          <w:tcPr>
            <w:tcW w:w="5532" w:type="dxa"/>
            <w:gridSpan w:val="2"/>
            <w:vAlign w:val="center"/>
          </w:tcPr>
          <w:p w:rsidR="00B457E4" w:rsidRPr="00977297" w:rsidRDefault="00B457E4" w:rsidP="00B457E4">
            <w:pPr>
              <w:spacing w:line="200" w:lineRule="exact"/>
              <w:ind w:right="-31" w:firstLine="65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TEMPERATARURA DE ENSAIO</w:t>
            </w:r>
          </w:p>
        </w:tc>
        <w:tc>
          <w:tcPr>
            <w:tcW w:w="5444" w:type="dxa"/>
            <w:gridSpan w:val="2"/>
            <w:vAlign w:val="center"/>
          </w:tcPr>
          <w:p w:rsidR="00B457E4" w:rsidRPr="00977297" w:rsidRDefault="00B457E4" w:rsidP="007B1DA6">
            <w:pPr>
              <w:spacing w:before="41" w:line="200" w:lineRule="exact"/>
              <w:ind w:left="-16" w:right="-16"/>
              <w:jc w:val="center"/>
              <w:rPr>
                <w:rFonts w:ascii="Arial" w:eastAsia="Arial Black" w:hAnsi="Arial" w:cs="Arial"/>
                <w:position w:val="1"/>
                <w:lang w:val="gl-ES"/>
              </w:rPr>
            </w:pPr>
            <w:r w:rsidRPr="00977297">
              <w:rPr>
                <w:rFonts w:ascii="Arial" w:eastAsia="Arial Black" w:hAnsi="Arial" w:cs="Arial"/>
                <w:position w:val="1"/>
                <w:lang w:val="gl-ES"/>
              </w:rPr>
              <w:t>ºC</w:t>
            </w:r>
          </w:p>
        </w:tc>
      </w:tr>
      <w:tr w:rsidR="00B457E4" w:rsidRPr="00977297" w:rsidTr="00B457E4">
        <w:trPr>
          <w:trHeight w:val="409"/>
          <w:jc w:val="center"/>
        </w:trPr>
        <w:tc>
          <w:tcPr>
            <w:tcW w:w="5532" w:type="dxa"/>
            <w:gridSpan w:val="2"/>
            <w:vAlign w:val="center"/>
          </w:tcPr>
          <w:p w:rsidR="00B457E4" w:rsidRPr="00977297" w:rsidRDefault="00B457E4" w:rsidP="00B457E4">
            <w:pPr>
              <w:spacing w:line="200" w:lineRule="exact"/>
              <w:ind w:right="-31" w:firstLine="65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ENERXÍA ABSORBIDA, KU O KV</w:t>
            </w:r>
          </w:p>
        </w:tc>
        <w:tc>
          <w:tcPr>
            <w:tcW w:w="5444" w:type="dxa"/>
            <w:gridSpan w:val="2"/>
            <w:vAlign w:val="center"/>
          </w:tcPr>
          <w:p w:rsidR="00B457E4" w:rsidRPr="00977297" w:rsidRDefault="00B457E4" w:rsidP="007B1DA6">
            <w:pPr>
              <w:spacing w:before="41" w:line="200" w:lineRule="exact"/>
              <w:ind w:left="-16" w:right="-16"/>
              <w:jc w:val="center"/>
              <w:rPr>
                <w:rFonts w:ascii="Arial" w:eastAsia="Arial Black" w:hAnsi="Arial" w:cs="Arial"/>
                <w:position w:val="1"/>
                <w:lang w:val="gl-ES"/>
              </w:rPr>
            </w:pPr>
            <w:r w:rsidRPr="00977297">
              <w:rPr>
                <w:rFonts w:ascii="Arial" w:eastAsia="Arial Black" w:hAnsi="Arial" w:cs="Arial"/>
                <w:position w:val="1"/>
                <w:lang w:val="gl-ES"/>
              </w:rPr>
              <w:t>JULIOS</w:t>
            </w:r>
          </w:p>
        </w:tc>
      </w:tr>
      <w:tr w:rsidR="004C6AC2" w:rsidRPr="00977297" w:rsidTr="00B457E4">
        <w:trPr>
          <w:trHeight w:val="361"/>
          <w:jc w:val="center"/>
        </w:trPr>
        <w:tc>
          <w:tcPr>
            <w:tcW w:w="10976" w:type="dxa"/>
            <w:gridSpan w:val="4"/>
            <w:vAlign w:val="center"/>
          </w:tcPr>
          <w:p w:rsidR="004C6AC2" w:rsidRPr="00977297" w:rsidRDefault="004C6AC2" w:rsidP="007B1DA6">
            <w:pPr>
              <w:spacing w:before="29"/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</w:pPr>
          </w:p>
          <w:p w:rsidR="004C6AC2" w:rsidRPr="00977297" w:rsidRDefault="004C6AC2" w:rsidP="007B1DA6">
            <w:pPr>
              <w:spacing w:before="2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C</w:t>
            </w:r>
            <w:r w:rsidRPr="00977297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Á</w:t>
            </w: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LCUL</w:t>
            </w:r>
            <w:r w:rsidRPr="00977297">
              <w:rPr>
                <w:rFonts w:ascii="Arial" w:eastAsia="Arial" w:hAnsi="Arial" w:cs="Arial"/>
                <w:b/>
                <w:color w:val="0000FF"/>
                <w:spacing w:val="1"/>
                <w:sz w:val="24"/>
                <w:szCs w:val="24"/>
                <w:u w:val="thick" w:color="0000FF"/>
                <w:lang w:val="gl-ES"/>
              </w:rPr>
              <w:t>O</w:t>
            </w:r>
            <w:r w:rsidRPr="00977297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S</w:t>
            </w: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B457E4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SECCIÓN DA PROBETA (CM</w:t>
            </w:r>
            <w:r w:rsidRPr="00977297">
              <w:rPr>
                <w:rFonts w:ascii="Arial Black" w:eastAsia="Arial Black" w:hAnsi="Arial Black" w:cs="Arial Black"/>
                <w:b/>
                <w:position w:val="1"/>
                <w:vertAlign w:val="superscript"/>
                <w:lang w:val="gl-ES"/>
              </w:rPr>
              <w:t>2</w:t>
            </w: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):</w:t>
            </w:r>
          </w:p>
          <w:p w:rsidR="00B457E4" w:rsidRPr="00977297" w:rsidRDefault="00B457E4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B457E4" w:rsidRPr="00977297" w:rsidRDefault="00B457E4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RESILIENCIA  (J/CM</w:t>
            </w:r>
            <w:r w:rsidRPr="00977297">
              <w:rPr>
                <w:rFonts w:ascii="Arial Black" w:eastAsia="Arial Black" w:hAnsi="Arial Black" w:cs="Arial Black"/>
                <w:b/>
                <w:position w:val="1"/>
                <w:vertAlign w:val="superscript"/>
                <w:lang w:val="gl-ES"/>
              </w:rPr>
              <w:t>2</w:t>
            </w:r>
            <w:r w:rsidRPr="00977297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):</w:t>
            </w: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4C6AC2" w:rsidRPr="00977297" w:rsidRDefault="004C6AC2" w:rsidP="007B1DA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977297">
              <w:rPr>
                <w:lang w:val="gl-ES"/>
              </w:rPr>
              <w:object w:dxaOrig="6540" w:dyaOrig="1950">
                <v:shape id="_x0000_i1030" type="#_x0000_t75" style="width:327.2pt;height:97.65pt" o:ole="">
                  <v:imagedata r:id="rId17" o:title=""/>
                </v:shape>
                <o:OLEObject Type="Embed" ProgID="PBrush" ShapeID="_x0000_i1030" DrawAspect="Content" ObjectID="_1526317962" r:id="rId18"/>
              </w:object>
            </w:r>
          </w:p>
        </w:tc>
      </w:tr>
    </w:tbl>
    <w:p w:rsidR="00D967BD" w:rsidRPr="00977297" w:rsidRDefault="00D967BD" w:rsidP="004C6AC2">
      <w:pPr>
        <w:spacing w:before="38"/>
        <w:ind w:left="495"/>
        <w:rPr>
          <w:rFonts w:ascii="Arial" w:eastAsia="Arial" w:hAnsi="Arial" w:cs="Arial"/>
          <w:sz w:val="14"/>
          <w:szCs w:val="14"/>
          <w:lang w:val="gl-ES"/>
        </w:rPr>
      </w:pPr>
    </w:p>
    <w:sectPr w:rsidR="00D967BD" w:rsidRPr="00977297" w:rsidSect="00D967BD">
      <w:type w:val="continuous"/>
      <w:pgSz w:w="11920" w:h="16840"/>
      <w:pgMar w:top="1240" w:right="46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6E" w:rsidRDefault="0068496E" w:rsidP="00D967BD">
      <w:r>
        <w:separator/>
      </w:r>
    </w:p>
  </w:endnote>
  <w:endnote w:type="continuationSeparator" w:id="0">
    <w:p w:rsidR="0068496E" w:rsidRDefault="0068496E" w:rsidP="00D9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BD" w:rsidRDefault="00686FEA">
    <w:pPr>
      <w:spacing w:line="200" w:lineRule="exact"/>
    </w:pPr>
    <w:r w:rsidRPr="00686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pt;margin-top:792.9pt;width:9.55pt;height:12pt;z-index:-251657216;mso-position-horizontal-relative:page;mso-position-vertical-relative:page" filled="f" stroked="f">
          <v:textbox inset="0,0,0,0">
            <w:txbxContent>
              <w:p w:rsidR="00D967BD" w:rsidRDefault="00686FEA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6A4E1A"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977297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6E" w:rsidRDefault="0068496E" w:rsidP="00D967BD">
      <w:r>
        <w:separator/>
      </w:r>
    </w:p>
  </w:footnote>
  <w:footnote w:type="continuationSeparator" w:id="0">
    <w:p w:rsidR="0068496E" w:rsidRDefault="0068496E" w:rsidP="00D96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BD" w:rsidRDefault="00686FEA">
    <w:pPr>
      <w:spacing w:line="200" w:lineRule="exact"/>
    </w:pPr>
    <w:r w:rsidRPr="00686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9.35pt;margin-top:37.35pt;width:188.5pt;height:16.1pt;z-index:-251658240;mso-position-horizontal-relative:page;mso-position-vertical-relative:page" filled="f" stroked="f">
          <v:textbox inset="0,0,0,0">
            <w:txbxContent>
              <w:p w:rsidR="009B1373" w:rsidRDefault="009B1373" w:rsidP="009B1373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234060"/>
                    <w:position w:val="1"/>
                    <w:sz w:val="18"/>
                    <w:szCs w:val="18"/>
                  </w:rPr>
                  <w:t>CONTROL DE CALIDADE NAS UNIÓNS SOLDADAS</w:t>
                </w:r>
              </w:p>
              <w:p w:rsidR="00D967BD" w:rsidRPr="009B1373" w:rsidRDefault="00D967BD" w:rsidP="009B1373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="009B1373" w:rsidRPr="009B1373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262613</wp:posOffset>
          </wp:positionH>
          <wp:positionV relativeFrom="paragraph">
            <wp:posOffset>-26500</wp:posOffset>
          </wp:positionV>
          <wp:extent cx="3185877" cy="416459"/>
          <wp:effectExtent l="19050" t="0" r="0" b="0"/>
          <wp:wrapTight wrapText="bothSides">
            <wp:wrapPolygon edited="0">
              <wp:start x="646" y="0"/>
              <wp:lineTo x="-129" y="989"/>
              <wp:lineTo x="-129" y="11872"/>
              <wp:lineTo x="646" y="15829"/>
              <wp:lineTo x="646" y="20776"/>
              <wp:lineTo x="21566" y="20776"/>
              <wp:lineTo x="21307" y="17808"/>
              <wp:lineTo x="21049" y="15829"/>
              <wp:lineTo x="21566" y="7915"/>
              <wp:lineTo x="21566" y="5936"/>
              <wp:lineTo x="21178" y="0"/>
              <wp:lineTo x="646" y="0"/>
            </wp:wrapPolygon>
          </wp:wrapTight>
          <wp:docPr id="1" name="0 Imagen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43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02F"/>
    <w:multiLevelType w:val="multilevel"/>
    <w:tmpl w:val="F71EBF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85F3448"/>
    <w:multiLevelType w:val="hybridMultilevel"/>
    <w:tmpl w:val="F440D290"/>
    <w:lvl w:ilvl="0" w:tplc="A22AAE3E">
      <w:start w:val="10"/>
      <w:numFmt w:val="bullet"/>
      <w:lvlText w:val="-"/>
      <w:lvlJc w:val="left"/>
      <w:pPr>
        <w:ind w:left="115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56D023EF"/>
    <w:multiLevelType w:val="hybridMultilevel"/>
    <w:tmpl w:val="EDEAEEE6"/>
    <w:lvl w:ilvl="0" w:tplc="8D16F2FA">
      <w:start w:val="4"/>
      <w:numFmt w:val="bullet"/>
      <w:lvlText w:val="-"/>
      <w:lvlJc w:val="left"/>
      <w:pPr>
        <w:ind w:left="79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67BD"/>
    <w:rsid w:val="004C6AC2"/>
    <w:rsid w:val="00605434"/>
    <w:rsid w:val="0068496E"/>
    <w:rsid w:val="00686FEA"/>
    <w:rsid w:val="006A4E1A"/>
    <w:rsid w:val="00977297"/>
    <w:rsid w:val="009B1373"/>
    <w:rsid w:val="00B457E4"/>
    <w:rsid w:val="00D967BD"/>
    <w:rsid w:val="00E3574F"/>
    <w:rsid w:val="00EA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9B13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1373"/>
  </w:style>
  <w:style w:type="paragraph" w:styleId="Piedepgina">
    <w:name w:val="footer"/>
    <w:basedOn w:val="Normal"/>
    <w:link w:val="PiedepginaCar"/>
    <w:uiPriority w:val="99"/>
    <w:semiHidden/>
    <w:unhideWhenUsed/>
    <w:rsid w:val="009B13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1373"/>
  </w:style>
  <w:style w:type="table" w:styleId="Tablaconcuadrcula">
    <w:name w:val="Table Grid"/>
    <w:basedOn w:val="Tablanormal"/>
    <w:uiPriority w:val="59"/>
    <w:rsid w:val="004C6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A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45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2016-06-01T18:26:00Z</dcterms:created>
  <dcterms:modified xsi:type="dcterms:W3CDTF">2016-06-01T18:26:00Z</dcterms:modified>
</cp:coreProperties>
</file>